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9597" w14:textId="66167541" w:rsidR="00FB6D9C" w:rsidRDefault="004923E6" w:rsidP="00FB6D9C">
      <w:pPr>
        <w:pStyle w:val="Title"/>
        <w:pBdr>
          <w:bottom w:val="none" w:sz="0" w:space="0" w:color="auto"/>
        </w:pBdr>
        <w:jc w:val="center"/>
        <w:rPr>
          <w:lang w:val="en-US"/>
        </w:rPr>
      </w:pPr>
      <w:r>
        <w:rPr>
          <w:lang w:val="en-US"/>
        </w:rPr>
        <w:t>Jessica McCarthy</w:t>
      </w:r>
    </w:p>
    <w:p w14:paraId="069D2FAF" w14:textId="77777777" w:rsidR="00FB6D9C" w:rsidRPr="00FB6D9C" w:rsidRDefault="00FB6D9C" w:rsidP="00FB6D9C"/>
    <w:p w14:paraId="00F83ECB" w14:textId="0222844E" w:rsidR="00227C6D" w:rsidRPr="00F1027D" w:rsidRDefault="00AD0D2A" w:rsidP="00AD0D2A">
      <w:pPr>
        <w:pStyle w:val="Title"/>
        <w:pBdr>
          <w:bottom w:val="single" w:sz="4" w:space="15" w:color="auto"/>
        </w:pBdr>
        <w:rPr>
          <w:i/>
          <w:color w:val="808080" w:themeColor="background1" w:themeShade="80"/>
          <w:sz w:val="22"/>
          <w:lang w:val="en-US"/>
        </w:rPr>
      </w:pPr>
      <w:r>
        <w:rPr>
          <w:i/>
          <w:color w:val="808080" w:themeColor="background1" w:themeShade="80"/>
          <w:sz w:val="22"/>
          <w:lang w:val="en-US"/>
        </w:rPr>
        <w:t xml:space="preserve">                        Curriculum Vitae </w:t>
      </w:r>
    </w:p>
    <w:p w14:paraId="265C4B7C" w14:textId="7271DB65" w:rsidR="00F1027D" w:rsidRPr="00F1027D" w:rsidRDefault="00F1027D" w:rsidP="00F1027D">
      <w:pPr>
        <w:tabs>
          <w:tab w:val="left" w:pos="2181"/>
        </w:tabs>
      </w:pPr>
      <w:r>
        <w:tab/>
      </w:r>
    </w:p>
    <w:p w14:paraId="75B10469" w14:textId="77777777" w:rsidR="005B455C" w:rsidRPr="00316795" w:rsidRDefault="005B455C" w:rsidP="00227C6D">
      <w:pPr>
        <w:rPr>
          <w:sz w:val="24"/>
        </w:rPr>
      </w:pPr>
    </w:p>
    <w:p w14:paraId="2C4A3EE6" w14:textId="77777777" w:rsidR="00227C6D" w:rsidRPr="00316795" w:rsidRDefault="004923E6" w:rsidP="00227C6D">
      <w:pPr>
        <w:rPr>
          <w:sz w:val="24"/>
        </w:rPr>
      </w:pPr>
      <w:r w:rsidRPr="00316795">
        <w:rPr>
          <w:sz w:val="24"/>
        </w:rPr>
        <w:t>24 St. Declan’s Terrace</w:t>
      </w:r>
      <w:r w:rsidR="00227C6D" w:rsidRPr="00316795">
        <w:rPr>
          <w:sz w:val="24"/>
        </w:rPr>
        <w:t>,</w:t>
      </w:r>
      <w:r w:rsidRPr="00316795">
        <w:rPr>
          <w:sz w:val="24"/>
        </w:rPr>
        <w:tab/>
      </w:r>
      <w:r w:rsidRPr="00316795">
        <w:rPr>
          <w:sz w:val="24"/>
        </w:rPr>
        <w:tab/>
      </w:r>
      <w:r w:rsidRPr="00316795">
        <w:rPr>
          <w:sz w:val="24"/>
        </w:rPr>
        <w:tab/>
      </w:r>
      <w:r w:rsidRPr="00316795">
        <w:rPr>
          <w:sz w:val="24"/>
        </w:rPr>
        <w:tab/>
        <w:t>M: +353 83 843 7269</w:t>
      </w:r>
    </w:p>
    <w:p w14:paraId="551BE0A3" w14:textId="1381F098" w:rsidR="00227C6D" w:rsidRPr="00316795" w:rsidRDefault="004923E6" w:rsidP="00227C6D">
      <w:pPr>
        <w:rPr>
          <w:sz w:val="24"/>
        </w:rPr>
      </w:pPr>
      <w:r w:rsidRPr="00316795">
        <w:rPr>
          <w:sz w:val="24"/>
        </w:rPr>
        <w:t>Marino, Dublin 3.</w:t>
      </w:r>
      <w:r w:rsidRPr="00316795">
        <w:rPr>
          <w:sz w:val="24"/>
        </w:rPr>
        <w:tab/>
      </w:r>
      <w:r w:rsidRPr="00316795">
        <w:rPr>
          <w:sz w:val="24"/>
        </w:rPr>
        <w:tab/>
      </w:r>
      <w:r w:rsidRPr="00316795">
        <w:rPr>
          <w:sz w:val="24"/>
        </w:rPr>
        <w:tab/>
      </w:r>
      <w:r w:rsidRPr="00316795">
        <w:rPr>
          <w:sz w:val="24"/>
        </w:rPr>
        <w:tab/>
      </w:r>
      <w:r w:rsidRPr="00316795">
        <w:rPr>
          <w:sz w:val="24"/>
        </w:rPr>
        <w:tab/>
        <w:t xml:space="preserve">E: </w:t>
      </w:r>
      <w:hyperlink r:id="rId8" w:history="1">
        <w:r w:rsidR="00DE056D" w:rsidRPr="00D25C48">
          <w:rPr>
            <w:rStyle w:val="Hyperlink"/>
            <w:sz w:val="24"/>
          </w:rPr>
          <w:t>jessica.mc-carthy@ucdconnect.ie</w:t>
        </w:r>
      </w:hyperlink>
      <w:r w:rsidRPr="00316795">
        <w:rPr>
          <w:sz w:val="24"/>
        </w:rPr>
        <w:tab/>
      </w:r>
    </w:p>
    <w:p w14:paraId="2985A3D5" w14:textId="77777777" w:rsidR="00227C6D" w:rsidRPr="009857F2" w:rsidRDefault="00227C6D" w:rsidP="00227C6D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14:paraId="06EAFB53" w14:textId="77777777" w:rsidR="004923E6" w:rsidRPr="009857F2" w:rsidRDefault="004923E6" w:rsidP="004923E6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14:paraId="7FB84390" w14:textId="77777777" w:rsidR="004923E6" w:rsidRPr="009857F2" w:rsidRDefault="004923E6" w:rsidP="004923E6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5B04F627" w14:textId="77777777" w:rsidR="004923E6" w:rsidRPr="009857F2" w:rsidRDefault="004923E6" w:rsidP="004923E6">
      <w:pPr>
        <w:pStyle w:val="Company"/>
        <w:rPr>
          <w:rFonts w:eastAsiaTheme="minorHAnsi"/>
          <w:lang w:val="en-US"/>
        </w:rPr>
      </w:pPr>
      <w:r w:rsidRPr="00F1027D">
        <w:rPr>
          <w:rStyle w:val="DatesChar"/>
          <w:rFonts w:eastAsiaTheme="minorHAnsi"/>
          <w:color w:val="62473B"/>
          <w:lang w:val="en-US"/>
        </w:rPr>
        <w:t>2012 - 2016</w:t>
      </w:r>
      <w:r w:rsidRPr="009857F2">
        <w:rPr>
          <w:lang w:val="en-US"/>
        </w:rPr>
        <w:tab/>
      </w:r>
      <w:r>
        <w:rPr>
          <w:lang w:val="en-US"/>
        </w:rPr>
        <w:t>UNIVERSITY COLLEGE DUBLIN</w:t>
      </w:r>
      <w:r>
        <w:rPr>
          <w:lang w:val="en-US"/>
        </w:rPr>
        <w:tab/>
      </w:r>
    </w:p>
    <w:p w14:paraId="68642655" w14:textId="77777777" w:rsidR="004923E6" w:rsidRPr="009857F2" w:rsidRDefault="004923E6" w:rsidP="004923E6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Bachelor of Civil Law</w:t>
      </w:r>
    </w:p>
    <w:p w14:paraId="651F87DB" w14:textId="55FA11C0" w:rsidR="004923E6" w:rsidRPr="009857F2" w:rsidRDefault="004923E6" w:rsidP="004923E6">
      <w:pPr>
        <w:pStyle w:val="ListParagraph"/>
        <w:rPr>
          <w:lang w:val="en-US"/>
        </w:rPr>
      </w:pPr>
      <w:r>
        <w:rPr>
          <w:lang w:val="en-US"/>
        </w:rPr>
        <w:t>Stage 4 GPA</w:t>
      </w:r>
      <w:r w:rsidR="00112779">
        <w:rPr>
          <w:lang w:val="en-US"/>
        </w:rPr>
        <w:t>: 3.15</w:t>
      </w:r>
    </w:p>
    <w:p w14:paraId="05ABDBDE" w14:textId="1CBE3012" w:rsidR="004923E6" w:rsidRDefault="004923E6" w:rsidP="004923E6">
      <w:pPr>
        <w:pStyle w:val="ListParagraph"/>
        <w:rPr>
          <w:lang w:val="en-US"/>
        </w:rPr>
      </w:pPr>
      <w:r>
        <w:rPr>
          <w:lang w:val="en-US"/>
        </w:rPr>
        <w:t>Stage 3 GPA:</w:t>
      </w:r>
      <w:r w:rsidR="000371F5">
        <w:rPr>
          <w:lang w:val="en-US"/>
        </w:rPr>
        <w:t xml:space="preserve"> </w:t>
      </w:r>
      <w:r w:rsidR="00846083">
        <w:rPr>
          <w:lang w:val="en-US"/>
        </w:rPr>
        <w:t>3.15</w:t>
      </w:r>
    </w:p>
    <w:p w14:paraId="2D1E7811" w14:textId="7666E928" w:rsidR="004923E6" w:rsidRDefault="004923E6" w:rsidP="004923E6">
      <w:pPr>
        <w:pStyle w:val="ListParagraph"/>
        <w:rPr>
          <w:lang w:val="en-US"/>
        </w:rPr>
      </w:pPr>
      <w:r>
        <w:rPr>
          <w:lang w:val="en-US"/>
        </w:rPr>
        <w:t>Stage 2 GPA:</w:t>
      </w:r>
      <w:r w:rsidR="00846083">
        <w:rPr>
          <w:lang w:val="en-US"/>
        </w:rPr>
        <w:t xml:space="preserve"> </w:t>
      </w:r>
      <w:r w:rsidR="00B81962">
        <w:rPr>
          <w:lang w:val="en-US"/>
        </w:rPr>
        <w:t>3.08</w:t>
      </w:r>
    </w:p>
    <w:p w14:paraId="04F0E24C" w14:textId="69512B7F" w:rsidR="004923E6" w:rsidRPr="004923E6" w:rsidRDefault="004923E6" w:rsidP="004923E6">
      <w:pPr>
        <w:pStyle w:val="ListParagraph"/>
        <w:rPr>
          <w:lang w:val="en-US"/>
        </w:rPr>
      </w:pPr>
      <w:r>
        <w:rPr>
          <w:lang w:val="en-US"/>
        </w:rPr>
        <w:t>Stage 1 GPA:</w:t>
      </w:r>
      <w:r w:rsidR="00846083">
        <w:rPr>
          <w:lang w:val="en-US"/>
        </w:rPr>
        <w:t xml:space="preserve"> </w:t>
      </w:r>
      <w:r w:rsidR="009661C9">
        <w:rPr>
          <w:lang w:val="en-US"/>
        </w:rPr>
        <w:t>3.45</w:t>
      </w:r>
    </w:p>
    <w:p w14:paraId="282620FA" w14:textId="77777777" w:rsidR="004923E6" w:rsidRDefault="004923E6" w:rsidP="004923E6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6E037877" w14:textId="77777777" w:rsidR="005357FC" w:rsidRPr="009857F2" w:rsidRDefault="005357FC" w:rsidP="004923E6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59CBE678" w14:textId="77777777" w:rsidR="004923E6" w:rsidRPr="004923E6" w:rsidRDefault="004923E6" w:rsidP="004923E6">
      <w:pPr>
        <w:pStyle w:val="Company"/>
        <w:rPr>
          <w:lang w:val="en-US"/>
        </w:rPr>
      </w:pPr>
      <w:r w:rsidRPr="00F1027D">
        <w:rPr>
          <w:rStyle w:val="DatesChar"/>
          <w:rFonts w:eastAsiaTheme="minorHAnsi"/>
          <w:color w:val="62473B"/>
          <w:lang w:val="en-US"/>
        </w:rPr>
        <w:t>2011 - 2012</w:t>
      </w:r>
      <w:r w:rsidRPr="009857F2">
        <w:rPr>
          <w:lang w:val="en-US"/>
        </w:rPr>
        <w:tab/>
      </w:r>
      <w:r>
        <w:rPr>
          <w:lang w:val="en-US"/>
        </w:rPr>
        <w:t>The institute of Education</w:t>
      </w:r>
    </w:p>
    <w:p w14:paraId="7E5566A7" w14:textId="77777777" w:rsidR="004923E6" w:rsidRPr="004923E6" w:rsidRDefault="004923E6" w:rsidP="004923E6">
      <w:pPr>
        <w:pStyle w:val="ListParagraph"/>
        <w:rPr>
          <w:lang w:val="en-US"/>
        </w:rPr>
      </w:pPr>
      <w:r>
        <w:rPr>
          <w:lang w:val="en-US"/>
        </w:rPr>
        <w:t>Leaving Certificate Points: 500</w:t>
      </w:r>
    </w:p>
    <w:p w14:paraId="2D500570" w14:textId="77777777" w:rsidR="004923E6" w:rsidRPr="009857F2" w:rsidRDefault="004923E6" w:rsidP="004923E6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71ED5B66" w14:textId="77777777" w:rsidR="004923E6" w:rsidRPr="004923E6" w:rsidRDefault="004923E6" w:rsidP="004923E6">
      <w:pPr>
        <w:pStyle w:val="Company"/>
        <w:rPr>
          <w:lang w:val="en-US"/>
        </w:rPr>
      </w:pPr>
      <w:r w:rsidRPr="00F1027D">
        <w:rPr>
          <w:rStyle w:val="DatesChar"/>
          <w:rFonts w:eastAsiaTheme="minorHAnsi"/>
          <w:color w:val="62473B"/>
          <w:lang w:val="en-US"/>
        </w:rPr>
        <w:t>2006 - 2011</w:t>
      </w:r>
      <w:r w:rsidRPr="009857F2">
        <w:rPr>
          <w:lang w:val="en-US"/>
        </w:rPr>
        <w:tab/>
      </w:r>
      <w:r>
        <w:rPr>
          <w:lang w:val="en-US"/>
        </w:rPr>
        <w:t>Gorey Community School</w:t>
      </w:r>
    </w:p>
    <w:p w14:paraId="39D83D5C" w14:textId="77777777" w:rsidR="004923E6" w:rsidRDefault="004923E6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37B6BC14" w14:textId="77777777" w:rsidR="004923E6" w:rsidRDefault="004923E6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16314CD8" w14:textId="77777777" w:rsidR="005357FC" w:rsidRDefault="005357FC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785A13F1" w14:textId="77777777" w:rsidR="004923E6" w:rsidRPr="009857F2" w:rsidRDefault="004923E6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14:paraId="32BC0C19" w14:textId="77777777" w:rsidR="00227C6D" w:rsidRPr="009857F2" w:rsidRDefault="00227C6D" w:rsidP="00227C6D">
      <w:pPr>
        <w:pStyle w:val="Heading1"/>
        <w:rPr>
          <w:lang w:val="en-US"/>
        </w:rPr>
      </w:pPr>
      <w:r w:rsidRPr="009857F2">
        <w:rPr>
          <w:lang w:val="en-US"/>
        </w:rPr>
        <w:t>WORK HISTORY</w:t>
      </w:r>
      <w:r w:rsidRPr="009857F2">
        <w:rPr>
          <w:lang w:val="en-US"/>
        </w:rPr>
        <w:tab/>
      </w:r>
    </w:p>
    <w:p w14:paraId="7328E52F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178179A8" w14:textId="77777777" w:rsidR="00DF5813" w:rsidRDefault="00DF5813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color w:val="62473B"/>
          <w:lang w:val="en-US"/>
        </w:rPr>
      </w:pPr>
    </w:p>
    <w:p w14:paraId="7A4E3742" w14:textId="77777777" w:rsidR="00FF7D6F" w:rsidRDefault="00DF5813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b/>
          <w:sz w:val="20"/>
          <w:szCs w:val="20"/>
          <w:lang w:val="en-US"/>
        </w:rPr>
      </w:pPr>
      <w:r>
        <w:rPr>
          <w:rStyle w:val="DatesChar"/>
          <w:rFonts w:eastAsiaTheme="minorHAnsi"/>
          <w:color w:val="62473B"/>
          <w:lang w:val="en-US"/>
        </w:rPr>
        <w:t xml:space="preserve">Summer 2016                 </w:t>
      </w:r>
      <w:r w:rsidRPr="00DF5813">
        <w:rPr>
          <w:rStyle w:val="DatesChar"/>
          <w:rFonts w:eastAsiaTheme="minorHAnsi"/>
          <w:b/>
          <w:sz w:val="20"/>
          <w:szCs w:val="20"/>
          <w:lang w:val="en-US"/>
        </w:rPr>
        <w:t>jEANNE BOYLE SOLICITORS</w:t>
      </w:r>
    </w:p>
    <w:p w14:paraId="6C7E0719" w14:textId="2B5D6F63" w:rsidR="00DF5813" w:rsidRPr="00FF7D6F" w:rsidRDefault="00FF7D6F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b/>
          <w:color w:val="808080" w:themeColor="background1" w:themeShade="80"/>
          <w:sz w:val="20"/>
          <w:szCs w:val="20"/>
          <w:lang w:val="en-US"/>
        </w:rPr>
      </w:pPr>
      <w:r w:rsidRPr="00FF7D6F">
        <w:rPr>
          <w:rStyle w:val="DatesChar"/>
          <w:rFonts w:eastAsiaTheme="minorHAnsi"/>
          <w:b/>
          <w:color w:val="808080" w:themeColor="background1" w:themeShade="80"/>
          <w:lang w:val="en-US"/>
        </w:rPr>
        <w:t xml:space="preserve">                                        LEGAl intern</w:t>
      </w:r>
      <w:r w:rsidR="00DF5813" w:rsidRPr="00FF7D6F">
        <w:rPr>
          <w:rStyle w:val="DatesChar"/>
          <w:rFonts w:eastAsiaTheme="minorHAnsi"/>
          <w:b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5A3579F1" w14:textId="02E78312" w:rsidR="00C919DC" w:rsidRPr="00C919DC" w:rsidRDefault="00FF7D6F" w:rsidP="00C919DC">
      <w:pPr>
        <w:pStyle w:val="ListParagraph"/>
        <w:numPr>
          <w:ilvl w:val="0"/>
          <w:numId w:val="27"/>
        </w:numPr>
        <w:spacing w:line="220" w:lineRule="atLeast"/>
        <w:rPr>
          <w:rFonts w:eastAsiaTheme="minorHAnsi"/>
          <w:caps/>
          <w:spacing w:val="10"/>
          <w:sz w:val="18"/>
        </w:rPr>
      </w:pPr>
      <w:r w:rsidRPr="00FF7D6F">
        <w:t>Drafting case reports</w:t>
      </w:r>
    </w:p>
    <w:p w14:paraId="7B685EE9" w14:textId="7F6D7267" w:rsidR="00FF7D6F" w:rsidRPr="00C919DC" w:rsidRDefault="00FF7D6F" w:rsidP="00C919DC">
      <w:pPr>
        <w:pStyle w:val="ListParagraph"/>
        <w:numPr>
          <w:ilvl w:val="0"/>
          <w:numId w:val="27"/>
        </w:numPr>
        <w:rPr>
          <w:rFonts w:eastAsia="Calibri"/>
        </w:rPr>
      </w:pPr>
      <w:r w:rsidRPr="00C919DC">
        <w:t xml:space="preserve">Administrative duties </w:t>
      </w:r>
    </w:p>
    <w:p w14:paraId="53D681FC" w14:textId="44A18D5B" w:rsidR="00FF7D6F" w:rsidRDefault="00FF7D6F" w:rsidP="00DF5813">
      <w:pPr>
        <w:spacing w:line="220" w:lineRule="atLeast"/>
        <w:rPr>
          <w:rStyle w:val="DatesChar"/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 xml:space="preserve">                                        </w:t>
      </w:r>
    </w:p>
    <w:p w14:paraId="04B8AC63" w14:textId="761F15F4" w:rsidR="00FF7D6F" w:rsidRDefault="00FF7D6F" w:rsidP="00DF5813">
      <w:pPr>
        <w:spacing w:line="220" w:lineRule="atLeast"/>
        <w:rPr>
          <w:rStyle w:val="DatesChar"/>
          <w:rFonts w:eastAsiaTheme="minorHAnsi"/>
          <w:b/>
          <w:lang w:val="en-US"/>
        </w:rPr>
      </w:pPr>
      <w:r w:rsidRPr="00FF7D6F">
        <w:rPr>
          <w:rStyle w:val="DatesChar"/>
          <w:rFonts w:eastAsiaTheme="minorHAnsi"/>
          <w:b/>
          <w:lang w:val="en-US"/>
        </w:rPr>
        <w:t xml:space="preserve">         </w:t>
      </w:r>
      <w:r>
        <w:rPr>
          <w:rStyle w:val="DatesChar"/>
          <w:rFonts w:eastAsiaTheme="minorHAnsi"/>
          <w:b/>
          <w:lang w:val="en-US"/>
        </w:rPr>
        <w:t xml:space="preserve">                               </w:t>
      </w:r>
      <w:r w:rsidR="00B81962">
        <w:rPr>
          <w:rStyle w:val="DatesChar"/>
          <w:rFonts w:eastAsiaTheme="minorHAnsi"/>
          <w:b/>
          <w:lang w:val="en-US"/>
        </w:rPr>
        <w:t>fLOURISH pARTNERS</w:t>
      </w:r>
    </w:p>
    <w:p w14:paraId="5178764A" w14:textId="457AACAA" w:rsidR="00FF7D6F" w:rsidRPr="00B81962" w:rsidRDefault="00FF7D6F" w:rsidP="00B81962">
      <w:pPr>
        <w:spacing w:line="220" w:lineRule="atLeast"/>
        <w:rPr>
          <w:rFonts w:cs="Arial"/>
          <w:b/>
          <w:caps/>
          <w:color w:val="808080" w:themeColor="background1" w:themeShade="80"/>
          <w:spacing w:val="10"/>
          <w:sz w:val="18"/>
          <w:lang w:eastAsia="de-DE"/>
        </w:rPr>
      </w:pPr>
      <w:r w:rsidRPr="00FF7D6F">
        <w:rPr>
          <w:rStyle w:val="DatesChar"/>
          <w:rFonts w:eastAsiaTheme="minorHAnsi"/>
          <w:b/>
          <w:color w:val="808080" w:themeColor="background1" w:themeShade="80"/>
          <w:lang w:val="en-US"/>
        </w:rPr>
        <w:t xml:space="preserve">                                       </w:t>
      </w:r>
      <w:r>
        <w:rPr>
          <w:rStyle w:val="DatesChar"/>
          <w:rFonts w:eastAsiaTheme="minorHAnsi"/>
          <w:b/>
          <w:color w:val="808080" w:themeColor="background1" w:themeShade="80"/>
          <w:lang w:val="en-US"/>
        </w:rPr>
        <w:t xml:space="preserve">  </w:t>
      </w:r>
      <w:r w:rsidR="00B81962">
        <w:rPr>
          <w:rStyle w:val="DatesChar"/>
          <w:rFonts w:eastAsiaTheme="minorHAnsi"/>
          <w:b/>
          <w:color w:val="808080" w:themeColor="background1" w:themeShade="80"/>
          <w:lang w:val="en-US"/>
        </w:rPr>
        <w:t>iNTERN</w:t>
      </w:r>
      <w:r>
        <w:t xml:space="preserve"> </w:t>
      </w:r>
    </w:p>
    <w:p w14:paraId="72A31010" w14:textId="2BEB48BE" w:rsidR="00FF7D6F" w:rsidRDefault="00B81962" w:rsidP="00C919DC">
      <w:pPr>
        <w:pStyle w:val="ListParagraph"/>
        <w:numPr>
          <w:ilvl w:val="3"/>
          <w:numId w:val="21"/>
        </w:numPr>
      </w:pPr>
      <w:r>
        <w:t xml:space="preserve">Patent searches </w:t>
      </w:r>
    </w:p>
    <w:p w14:paraId="1B2A54CD" w14:textId="6CED436F" w:rsidR="00FF7D6F" w:rsidRDefault="00B81962" w:rsidP="00C919DC">
      <w:pPr>
        <w:pStyle w:val="ListParagraph"/>
        <w:numPr>
          <w:ilvl w:val="3"/>
          <w:numId w:val="21"/>
        </w:numPr>
      </w:pPr>
      <w:r>
        <w:t xml:space="preserve">Drafting proposals </w:t>
      </w:r>
      <w:r w:rsidR="00FF7D6F">
        <w:t xml:space="preserve"> </w:t>
      </w:r>
    </w:p>
    <w:p w14:paraId="154B8166" w14:textId="4C4E0EE6" w:rsidR="00B81962" w:rsidRPr="00B81962" w:rsidRDefault="00B81962" w:rsidP="00C919DC">
      <w:pPr>
        <w:pStyle w:val="ListParagraph"/>
        <w:numPr>
          <w:ilvl w:val="3"/>
          <w:numId w:val="21"/>
        </w:numPr>
        <w:rPr>
          <w:rStyle w:val="DatesChar"/>
          <w:caps w:val="0"/>
          <w:spacing w:val="0"/>
          <w:sz w:val="22"/>
        </w:rPr>
      </w:pPr>
      <w:r>
        <w:t>Market research</w:t>
      </w:r>
      <w:r w:rsidR="00FF7D6F" w:rsidRPr="00C919DC">
        <w:rPr>
          <w:rStyle w:val="DatesChar"/>
          <w:rFonts w:eastAsiaTheme="minorHAnsi"/>
          <w:lang w:val="en-US"/>
        </w:rPr>
        <w:t xml:space="preserve">            </w:t>
      </w:r>
    </w:p>
    <w:p w14:paraId="4EDE5C04" w14:textId="77777777" w:rsidR="00B81962" w:rsidRDefault="00B81962" w:rsidP="00B81962">
      <w:pPr>
        <w:rPr>
          <w:rStyle w:val="DatesChar"/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 xml:space="preserve">                                 </w:t>
      </w:r>
    </w:p>
    <w:p w14:paraId="468EE0F9" w14:textId="41E40BD5" w:rsidR="00FF7D6F" w:rsidRPr="00B81962" w:rsidRDefault="00B81962" w:rsidP="00B81962">
      <w:pPr>
        <w:rPr>
          <w:rStyle w:val="DatesChar"/>
          <w:rFonts w:eastAsiaTheme="minorHAnsi"/>
          <w:caps w:val="0"/>
          <w:spacing w:val="0"/>
          <w:sz w:val="22"/>
        </w:rPr>
      </w:pPr>
      <w:r>
        <w:rPr>
          <w:rStyle w:val="DatesChar"/>
          <w:rFonts w:eastAsiaTheme="minorHAnsi"/>
          <w:lang w:val="en-US"/>
        </w:rPr>
        <w:t xml:space="preserve">                                  </w:t>
      </w:r>
      <w:r w:rsidR="00FF7D6F" w:rsidRPr="00B81962">
        <w:rPr>
          <w:rStyle w:val="DatesChar"/>
          <w:rFonts w:eastAsiaTheme="minorHAnsi"/>
          <w:lang w:val="en-US"/>
        </w:rPr>
        <w:t xml:space="preserve">                    </w:t>
      </w:r>
    </w:p>
    <w:p w14:paraId="5E46F40B" w14:textId="77777777" w:rsidR="00DF5813" w:rsidRDefault="00DF5813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color w:val="62473B"/>
          <w:lang w:val="en-US"/>
        </w:rPr>
      </w:pPr>
    </w:p>
    <w:p w14:paraId="0BB9E82F" w14:textId="77777777" w:rsidR="00DF5813" w:rsidRDefault="00DF5813" w:rsidP="00B81962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rFonts w:eastAsiaTheme="minorHAnsi"/>
          <w:color w:val="62473B"/>
          <w:lang w:val="en-US"/>
        </w:rPr>
      </w:pPr>
    </w:p>
    <w:p w14:paraId="6BD84B5E" w14:textId="77777777" w:rsidR="00DF5813" w:rsidRDefault="00DF5813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rFonts w:eastAsiaTheme="minorHAnsi"/>
          <w:color w:val="62473B"/>
          <w:lang w:val="en-US"/>
        </w:rPr>
      </w:pPr>
    </w:p>
    <w:p w14:paraId="5CE0F14E" w14:textId="77777777" w:rsidR="000D06D4" w:rsidRDefault="009661C9" w:rsidP="000D06D4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 w:rsidRPr="00F1027D">
        <w:rPr>
          <w:rStyle w:val="DatesChar"/>
          <w:rFonts w:eastAsiaTheme="minorHAnsi"/>
          <w:color w:val="62473B"/>
          <w:lang w:val="en-US"/>
        </w:rPr>
        <w:t>Summer 2015</w:t>
      </w:r>
      <w:r w:rsidR="00227C6D" w:rsidRPr="009857F2">
        <w:rPr>
          <w:rFonts w:eastAsia="Times New Roman" w:cs="Arial"/>
          <w:lang w:eastAsia="de-DE"/>
        </w:rPr>
        <w:tab/>
      </w:r>
      <w:r w:rsidR="00D54EDE" w:rsidRPr="00FF7D6F">
        <w:rPr>
          <w:rStyle w:val="CompanyChar"/>
          <w:rFonts w:eastAsiaTheme="minorHAnsi"/>
          <w:sz w:val="20"/>
          <w:szCs w:val="20"/>
          <w:lang w:val="en-US"/>
        </w:rPr>
        <w:t>Au Pair</w:t>
      </w:r>
      <w:r w:rsidR="00F46F12" w:rsidRPr="00FF7D6F">
        <w:rPr>
          <w:rStyle w:val="CompanyChar"/>
          <w:rFonts w:eastAsiaTheme="minorHAnsi"/>
          <w:sz w:val="20"/>
          <w:szCs w:val="20"/>
          <w:lang w:val="en-US"/>
        </w:rPr>
        <w:t xml:space="preserve"> – </w:t>
      </w:r>
      <w:r w:rsidR="00D54EDE" w:rsidRPr="00FF7D6F">
        <w:rPr>
          <w:rStyle w:val="CompanyChar"/>
          <w:rFonts w:eastAsiaTheme="minorHAnsi"/>
          <w:sz w:val="20"/>
          <w:szCs w:val="20"/>
          <w:lang w:val="en-US"/>
        </w:rPr>
        <w:t>Basel, Switzerland</w:t>
      </w:r>
    </w:p>
    <w:p w14:paraId="4F3C99A1" w14:textId="6F6C9AC0" w:rsidR="00F15919" w:rsidRPr="000D06D4" w:rsidRDefault="0067169D" w:rsidP="000D06D4">
      <w:pPr>
        <w:pStyle w:val="ListParagraph"/>
        <w:numPr>
          <w:ilvl w:val="0"/>
          <w:numId w:val="31"/>
        </w:numPr>
        <w:spacing w:line="220" w:lineRule="atLeast"/>
        <w:rPr>
          <w:b/>
        </w:rPr>
      </w:pPr>
      <w:r w:rsidRPr="000D06D4">
        <w:t>Responsible for three small children</w:t>
      </w:r>
    </w:p>
    <w:p w14:paraId="62DEA2E2" w14:textId="78C9FEE0" w:rsidR="00F15919" w:rsidRPr="000D06D4" w:rsidRDefault="0067169D" w:rsidP="000D06D4">
      <w:pPr>
        <w:pStyle w:val="ListParagraph"/>
        <w:numPr>
          <w:ilvl w:val="0"/>
          <w:numId w:val="31"/>
        </w:numPr>
      </w:pPr>
      <w:r w:rsidRPr="000D06D4">
        <w:t>Household duties including cooking and cleaning</w:t>
      </w:r>
    </w:p>
    <w:p w14:paraId="4A21D03E" w14:textId="4DC171DF" w:rsidR="00121EFF" w:rsidRPr="00121EFF" w:rsidRDefault="00121EFF" w:rsidP="000D06D4">
      <w:pPr>
        <w:ind w:left="2436"/>
      </w:pPr>
    </w:p>
    <w:p w14:paraId="13896D2A" w14:textId="77777777" w:rsidR="00227C6D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14:paraId="40616DDF" w14:textId="77777777" w:rsidR="005357FC" w:rsidRPr="009857F2" w:rsidRDefault="005357FC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14:paraId="66028C59" w14:textId="607FFF1A" w:rsidR="00227C6D" w:rsidRDefault="0067169D" w:rsidP="0067169D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sz w:val="21"/>
          <w:lang w:val="en-US"/>
        </w:rPr>
      </w:pPr>
      <w:r w:rsidRPr="00F1027D">
        <w:rPr>
          <w:rStyle w:val="DatesChar"/>
          <w:rFonts w:eastAsiaTheme="minorHAnsi"/>
          <w:color w:val="62473B"/>
          <w:lang w:val="en-US"/>
        </w:rPr>
        <w:t>Summer 2014</w:t>
      </w:r>
      <w:r w:rsidR="00227C6D"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Cristina Stamatescu Solicitors</w:t>
      </w:r>
      <w:r w:rsidR="00F46F12" w:rsidRPr="009857F2">
        <w:rPr>
          <w:rStyle w:val="CompanyChar"/>
          <w:rFonts w:eastAsiaTheme="minorHAnsi"/>
          <w:lang w:val="en-US"/>
        </w:rPr>
        <w:t xml:space="preserve"> – </w:t>
      </w:r>
      <w:r w:rsidRPr="0067169D">
        <w:rPr>
          <w:rStyle w:val="CompanyChar"/>
          <w:rFonts w:eastAsiaTheme="minorHAnsi"/>
          <w:sz w:val="21"/>
          <w:lang w:val="en-US"/>
        </w:rPr>
        <w:t>Dublin, Ireland</w:t>
      </w:r>
    </w:p>
    <w:p w14:paraId="6B778602" w14:textId="70514BB4" w:rsidR="007E1E3A" w:rsidRPr="00B81962" w:rsidRDefault="007E1E3A" w:rsidP="007E1E3A">
      <w:pPr>
        <w:pStyle w:val="Position"/>
        <w:spacing w:after="0"/>
        <w:rPr>
          <w:rStyle w:val="CompanyChar"/>
          <w:b/>
          <w:caps w:val="0"/>
          <w:spacing w:val="0"/>
          <w:sz w:val="20"/>
          <w:szCs w:val="20"/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FF7D6F" w:rsidRPr="00B81962">
        <w:rPr>
          <w:sz w:val="20"/>
          <w:szCs w:val="20"/>
          <w:lang w:val="en-US"/>
        </w:rPr>
        <w:t>LEGAL INTERN</w:t>
      </w:r>
      <w:r w:rsidRPr="00B81962">
        <w:rPr>
          <w:sz w:val="20"/>
          <w:szCs w:val="20"/>
          <w:lang w:val="en-US"/>
        </w:rPr>
        <w:t xml:space="preserve"> </w:t>
      </w:r>
    </w:p>
    <w:p w14:paraId="4CA86E52" w14:textId="7C873E8C" w:rsidR="007E1E3A" w:rsidRPr="007E1E3A" w:rsidRDefault="0067169D" w:rsidP="00FF7D6F">
      <w:pPr>
        <w:pStyle w:val="ListParagraph"/>
        <w:numPr>
          <w:ilvl w:val="0"/>
          <w:numId w:val="16"/>
        </w:numPr>
        <w:rPr>
          <w:rFonts w:eastAsia="Calibri"/>
          <w:lang w:val="en-US"/>
        </w:rPr>
      </w:pPr>
      <w:r>
        <w:rPr>
          <w:lang w:val="en-US"/>
        </w:rPr>
        <w:t>Drafting case reports</w:t>
      </w:r>
    </w:p>
    <w:p w14:paraId="0ACF2FC4" w14:textId="0C3A5AF3" w:rsidR="00F15919" w:rsidRPr="009857F2" w:rsidRDefault="0067169D" w:rsidP="00FF7D6F">
      <w:pPr>
        <w:pStyle w:val="ListParagraph"/>
        <w:numPr>
          <w:ilvl w:val="0"/>
          <w:numId w:val="16"/>
        </w:numPr>
        <w:rPr>
          <w:rFonts w:eastAsia="Calibri"/>
          <w:lang w:val="en-US"/>
        </w:rPr>
      </w:pPr>
      <w:r>
        <w:rPr>
          <w:lang w:val="en-US"/>
        </w:rPr>
        <w:t>Administrative duties</w:t>
      </w:r>
      <w:r w:rsidR="00F15919" w:rsidRPr="009857F2">
        <w:rPr>
          <w:lang w:val="en-US"/>
        </w:rPr>
        <w:t xml:space="preserve"> </w:t>
      </w:r>
      <w:bookmarkStart w:id="0" w:name="_GoBack"/>
      <w:bookmarkEnd w:id="0"/>
    </w:p>
    <w:p w14:paraId="33A0AE4D" w14:textId="77777777" w:rsidR="00227C6D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74C0D096" w14:textId="77777777" w:rsidR="005357FC" w:rsidRPr="009857F2" w:rsidRDefault="005357FC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14:paraId="364B81E9" w14:textId="0ADA729A" w:rsidR="004B6820" w:rsidRPr="009857F2" w:rsidRDefault="007E1E3A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eastAsiaTheme="minorHAnsi"/>
          <w:lang w:val="en-US"/>
        </w:rPr>
      </w:pPr>
      <w:r w:rsidRPr="00F1027D">
        <w:rPr>
          <w:rStyle w:val="DatesChar"/>
          <w:rFonts w:eastAsiaTheme="minorHAnsi"/>
          <w:color w:val="62473B"/>
          <w:lang w:val="en-US"/>
        </w:rPr>
        <w:t>Summer 2013</w:t>
      </w:r>
      <w:r w:rsidR="00227C6D" w:rsidRPr="009857F2">
        <w:rPr>
          <w:rFonts w:eastAsia="Times New Roman" w:cs="Arial"/>
          <w:lang w:eastAsia="de-DE"/>
        </w:rPr>
        <w:tab/>
      </w:r>
      <w:r>
        <w:rPr>
          <w:rStyle w:val="CompanyChar"/>
          <w:rFonts w:eastAsiaTheme="minorHAnsi"/>
          <w:lang w:val="en-US"/>
        </w:rPr>
        <w:t>Aptiv Solutions</w:t>
      </w:r>
      <w:r w:rsidR="00F46F12" w:rsidRPr="009857F2">
        <w:rPr>
          <w:rStyle w:val="CompanyChar"/>
          <w:rFonts w:eastAsiaTheme="minorHAnsi"/>
          <w:lang w:val="en-US"/>
        </w:rPr>
        <w:t xml:space="preserve"> – </w:t>
      </w:r>
      <w:r w:rsidRPr="00A94201">
        <w:rPr>
          <w:rStyle w:val="CompanyChar"/>
          <w:rFonts w:eastAsiaTheme="minorHAnsi"/>
          <w:sz w:val="21"/>
          <w:lang w:val="en-US"/>
        </w:rPr>
        <w:t>Basel, Switzerland</w:t>
      </w:r>
    </w:p>
    <w:p w14:paraId="09C39B7E" w14:textId="0601493B" w:rsidR="00227C6D" w:rsidRPr="009857F2" w:rsidRDefault="004B6820" w:rsidP="007E1E3A">
      <w:pPr>
        <w:pStyle w:val="Position"/>
        <w:spacing w:after="0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FF7D6F">
        <w:rPr>
          <w:lang w:val="en-US"/>
        </w:rPr>
        <w:t xml:space="preserve">OFFICE ASSISTANT </w:t>
      </w:r>
    </w:p>
    <w:p w14:paraId="3030EE11" w14:textId="1F75713D" w:rsidR="00F15919" w:rsidRDefault="007E1E3A" w:rsidP="00FF7D6F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Administrative duties</w:t>
      </w:r>
    </w:p>
    <w:p w14:paraId="6619F8F7" w14:textId="7D1C9F42" w:rsidR="007E1E3A" w:rsidRDefault="00A94201" w:rsidP="00FF7D6F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Reception duties </w:t>
      </w:r>
      <w:r w:rsidR="007E1E3A">
        <w:rPr>
          <w:lang w:val="en-US"/>
        </w:rPr>
        <w:t xml:space="preserve"> </w:t>
      </w:r>
    </w:p>
    <w:p w14:paraId="2AEBA6BB" w14:textId="77777777" w:rsidR="00227C6D" w:rsidRDefault="00227C6D" w:rsidP="00227C6D"/>
    <w:p w14:paraId="240EFCC3" w14:textId="77777777" w:rsidR="005357FC" w:rsidRPr="009857F2" w:rsidRDefault="005357FC" w:rsidP="00227C6D"/>
    <w:p w14:paraId="2D682395" w14:textId="16106221" w:rsidR="00F46F12" w:rsidRPr="009857F2" w:rsidRDefault="00A94201" w:rsidP="00F46F12">
      <w:pPr>
        <w:tabs>
          <w:tab w:val="left" w:pos="2410"/>
        </w:tabs>
        <w:autoSpaceDE w:val="0"/>
        <w:autoSpaceDN w:val="0"/>
        <w:spacing w:line="220" w:lineRule="atLeast"/>
        <w:ind w:left="2410" w:hanging="2410"/>
      </w:pPr>
      <w:r w:rsidRPr="00F1027D">
        <w:rPr>
          <w:rStyle w:val="DatesChar"/>
          <w:rFonts w:eastAsiaTheme="minorHAnsi"/>
          <w:color w:val="62473B"/>
          <w:lang w:val="en-US"/>
        </w:rPr>
        <w:t>Summer 2012</w:t>
      </w:r>
      <w:r w:rsidR="00227C6D" w:rsidRPr="009857F2"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>‘</w:t>
      </w:r>
      <w:r w:rsidRPr="00A94201">
        <w:rPr>
          <w:rStyle w:val="CompanyChar"/>
          <w:rFonts w:eastAsiaTheme="minorHAnsi"/>
          <w:i/>
          <w:lang w:val="en-US"/>
        </w:rPr>
        <w:t>I love Cards’</w:t>
      </w:r>
      <w:r w:rsidR="00CE3875" w:rsidRPr="009857F2">
        <w:rPr>
          <w:rStyle w:val="CompanyChar"/>
          <w:rFonts w:eastAsiaTheme="minorHAnsi"/>
          <w:lang w:val="en-US"/>
        </w:rPr>
        <w:t xml:space="preserve"> – </w:t>
      </w:r>
      <w:r w:rsidRPr="00A94201">
        <w:rPr>
          <w:rStyle w:val="CompanyChar"/>
          <w:rFonts w:eastAsiaTheme="minorHAnsi"/>
          <w:sz w:val="21"/>
          <w:lang w:val="en-US"/>
        </w:rPr>
        <w:t>Wexford, Ireland</w:t>
      </w:r>
    </w:p>
    <w:p w14:paraId="0F29E831" w14:textId="1331FE19" w:rsidR="00227C6D" w:rsidRPr="005357FC" w:rsidRDefault="00F46F12" w:rsidP="005357FC">
      <w:pPr>
        <w:pStyle w:val="Position"/>
        <w:spacing w:after="0"/>
        <w:rPr>
          <w:lang w:val="en-US"/>
        </w:rPr>
      </w:pPr>
      <w:r w:rsidRPr="009857F2">
        <w:rPr>
          <w:lang w:val="en-US"/>
        </w:rPr>
        <w:tab/>
      </w:r>
      <w:r w:rsidR="00A94201" w:rsidRPr="005357FC">
        <w:rPr>
          <w:rStyle w:val="CompanyChar"/>
          <w:rFonts w:eastAsiaTheme="minorHAnsi"/>
          <w:b/>
          <w:caps w:val="0"/>
          <w:spacing w:val="0"/>
          <w:lang w:val="en-US"/>
        </w:rPr>
        <w:t>Shop Assistant</w:t>
      </w:r>
    </w:p>
    <w:p w14:paraId="55BD6A34" w14:textId="3B0BAEEC" w:rsidR="00F15919" w:rsidRDefault="005357FC" w:rsidP="00FF7D6F">
      <w:pPr>
        <w:pStyle w:val="ListParagraph"/>
        <w:numPr>
          <w:ilvl w:val="0"/>
          <w:numId w:val="18"/>
        </w:numPr>
        <w:rPr>
          <w:lang w:val="en-US"/>
        </w:rPr>
      </w:pPr>
      <w:r w:rsidRPr="005357FC">
        <w:rPr>
          <w:lang w:val="en-US"/>
        </w:rPr>
        <w:t xml:space="preserve">Stock </w:t>
      </w:r>
      <w:r>
        <w:rPr>
          <w:lang w:val="en-US"/>
        </w:rPr>
        <w:t>arrangement and pricing</w:t>
      </w:r>
    </w:p>
    <w:p w14:paraId="3A571D4C" w14:textId="7005627F" w:rsidR="005357FC" w:rsidRDefault="005357FC" w:rsidP="00FF7D6F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Cleaning duties</w:t>
      </w:r>
    </w:p>
    <w:p w14:paraId="5FE81EE1" w14:textId="052011B3" w:rsidR="00121EFF" w:rsidRPr="00121EFF" w:rsidRDefault="00121EFF" w:rsidP="00FF7D6F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Customer assistance</w:t>
      </w:r>
    </w:p>
    <w:p w14:paraId="0A679DC7" w14:textId="4974CCC7" w:rsidR="00227C6D" w:rsidRPr="009857F2" w:rsidRDefault="001E25C1" w:rsidP="00121EFF">
      <w:pPr>
        <w:pStyle w:val="Heading1"/>
        <w:ind w:left="0" w:firstLine="0"/>
        <w:rPr>
          <w:lang w:val="en-US"/>
        </w:rPr>
      </w:pPr>
      <w:r>
        <w:rPr>
          <w:lang w:val="en-US"/>
        </w:rPr>
        <w:t>Special Interests</w:t>
      </w:r>
    </w:p>
    <w:p w14:paraId="441C9A15" w14:textId="77777777"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14:paraId="54A83C11" w14:textId="77777777" w:rsidR="009167BC" w:rsidRPr="00470279" w:rsidRDefault="009167BC" w:rsidP="009167BC">
      <w:pPr>
        <w:tabs>
          <w:tab w:val="left" w:pos="2410"/>
        </w:tabs>
        <w:autoSpaceDE w:val="0"/>
        <w:autoSpaceDN w:val="0"/>
        <w:rPr>
          <w:b/>
        </w:rPr>
      </w:pPr>
    </w:p>
    <w:p w14:paraId="6B73499D" w14:textId="77777777" w:rsidR="001F2340" w:rsidRDefault="001F2340" w:rsidP="001F2340">
      <w:pPr>
        <w:ind w:left="2160" w:hanging="2160"/>
      </w:pPr>
      <w:r w:rsidRPr="00F1027D">
        <w:rPr>
          <w:b/>
          <w:color w:val="62473B"/>
        </w:rPr>
        <w:t>WRITING</w:t>
      </w:r>
      <w:r w:rsidRPr="009857F2">
        <w:t xml:space="preserve"> </w:t>
      </w:r>
      <w:r w:rsidRPr="009857F2">
        <w:tab/>
      </w:r>
      <w:r>
        <w:t>I am currently a blogger for “</w:t>
      </w:r>
      <w:proofErr w:type="spellStart"/>
      <w:r>
        <w:t>Uniwink</w:t>
      </w:r>
      <w:proofErr w:type="spellEnd"/>
      <w:r>
        <w:t xml:space="preserve">,” </w:t>
      </w:r>
      <w:r w:rsidRPr="00E60193">
        <w:t>Ireland’s first online peer to peer learning platform for third level students</w:t>
      </w:r>
      <w:r>
        <w:t>. I have also published an article in the UCD Student Legal Service’s annual publication and participated in a writing course ran by author and public speaker Judy May Murphy.</w:t>
      </w:r>
    </w:p>
    <w:p w14:paraId="346D982A" w14:textId="77777777" w:rsidR="001F2340" w:rsidRDefault="001F2340" w:rsidP="00E60193">
      <w:pPr>
        <w:spacing w:line="259" w:lineRule="auto"/>
        <w:ind w:left="2160" w:hanging="2160"/>
        <w:jc w:val="both"/>
        <w:rPr>
          <w:b/>
        </w:rPr>
      </w:pPr>
    </w:p>
    <w:p w14:paraId="36E2908D" w14:textId="6CCA76F3" w:rsidR="001E25C1" w:rsidRDefault="001E25C1" w:rsidP="00E60193">
      <w:pPr>
        <w:spacing w:line="259" w:lineRule="auto"/>
        <w:ind w:left="2160" w:hanging="2160"/>
        <w:jc w:val="both"/>
      </w:pPr>
      <w:r w:rsidRPr="00F1027D">
        <w:rPr>
          <w:b/>
          <w:color w:val="62473B"/>
        </w:rPr>
        <w:t>SPORT</w:t>
      </w:r>
      <w:r w:rsidR="009167BC" w:rsidRPr="009857F2">
        <w:t xml:space="preserve"> </w:t>
      </w:r>
      <w:r w:rsidR="009167BC" w:rsidRPr="009857F2">
        <w:tab/>
      </w:r>
      <w:r>
        <w:t>I am a</w:t>
      </w:r>
      <w:r w:rsidR="001F2340">
        <w:t xml:space="preserve"> member of the UCD B</w:t>
      </w:r>
      <w:r>
        <w:t xml:space="preserve">oat </w:t>
      </w:r>
      <w:r w:rsidR="001F2340">
        <w:t>C</w:t>
      </w:r>
      <w:r>
        <w:t xml:space="preserve">lub and I have taking part in various regional competitions. I also </w:t>
      </w:r>
      <w:r w:rsidR="00E60193">
        <w:t xml:space="preserve">enjoy running and have </w:t>
      </w:r>
      <w:r>
        <w:t xml:space="preserve">ran two mini marathons, one 16km race and two half marathons </w:t>
      </w:r>
      <w:r w:rsidR="00E60193">
        <w:t>in the last year.</w:t>
      </w:r>
    </w:p>
    <w:p w14:paraId="12B122EB" w14:textId="77777777" w:rsidR="00E60193" w:rsidRDefault="00E60193" w:rsidP="00E60193"/>
    <w:p w14:paraId="46A66D8E" w14:textId="77777777" w:rsidR="001F2340" w:rsidRPr="00A67384" w:rsidRDefault="001F2340" w:rsidP="001F2340">
      <w:pPr>
        <w:ind w:left="2160" w:hanging="2160"/>
        <w:jc w:val="both"/>
      </w:pPr>
      <w:r w:rsidRPr="00F1027D">
        <w:rPr>
          <w:b/>
          <w:color w:val="62473B"/>
        </w:rPr>
        <w:t>MOOTING</w:t>
      </w:r>
      <w:r>
        <w:t xml:space="preserve"> </w:t>
      </w:r>
      <w:r>
        <w:tab/>
        <w:t xml:space="preserve">This year I took part in a twelve-week advocacy and mooting course in UCD. I participated in competitions such as the Vivian </w:t>
      </w:r>
      <w:proofErr w:type="spellStart"/>
      <w:r>
        <w:t>Lavan</w:t>
      </w:r>
      <w:proofErr w:type="spellEnd"/>
      <w:r>
        <w:t xml:space="preserve"> and Cecil </w:t>
      </w:r>
      <w:proofErr w:type="spellStart"/>
      <w:r>
        <w:t>Lavery</w:t>
      </w:r>
      <w:proofErr w:type="spellEnd"/>
      <w:r>
        <w:t xml:space="preserve"> Moot Court Competitions. I also took part in an advocacy course run by Stetson University Florida in 2014 where I further developed my public speaking skills and practical legal knowledge. </w:t>
      </w:r>
    </w:p>
    <w:p w14:paraId="483360CF" w14:textId="7FC30762" w:rsidR="009167BC" w:rsidRPr="009857F2" w:rsidRDefault="009167BC" w:rsidP="009167BC">
      <w:pPr>
        <w:tabs>
          <w:tab w:val="left" w:pos="2410"/>
        </w:tabs>
        <w:autoSpaceDE w:val="0"/>
        <w:autoSpaceDN w:val="0"/>
      </w:pPr>
    </w:p>
    <w:p w14:paraId="1BA5AE76" w14:textId="59A075DC" w:rsidR="00FF7D6F" w:rsidRDefault="00FF7D6F">
      <w:pPr>
        <w:spacing w:after="200" w:line="276" w:lineRule="auto"/>
      </w:pPr>
      <w:r>
        <w:t xml:space="preserve">                                             </w:t>
      </w:r>
    </w:p>
    <w:p w14:paraId="3765F0B4" w14:textId="77777777" w:rsidR="001B5B0A" w:rsidRPr="001B5B0A" w:rsidRDefault="001B5B0A" w:rsidP="001B5B0A"/>
    <w:p w14:paraId="43DFDC89" w14:textId="77777777" w:rsidR="00082A75" w:rsidRDefault="00082A75" w:rsidP="000371F5">
      <w:pPr>
        <w:tabs>
          <w:tab w:val="left" w:pos="6700"/>
        </w:tabs>
        <w:spacing w:after="240"/>
        <w:ind w:left="2700" w:hanging="264"/>
      </w:pPr>
    </w:p>
    <w:p w14:paraId="105D3C33" w14:textId="5742A956" w:rsidR="0025220B" w:rsidRPr="001B5B0A" w:rsidRDefault="0025220B" w:rsidP="0025220B">
      <w:pPr>
        <w:tabs>
          <w:tab w:val="left" w:pos="6700"/>
        </w:tabs>
        <w:ind w:firstLine="60"/>
      </w:pPr>
    </w:p>
    <w:sectPr w:rsidR="0025220B" w:rsidRPr="001B5B0A" w:rsidSect="006A7F50">
      <w:headerReference w:type="default" r:id="rId9"/>
      <w:footerReference w:type="even" r:id="rId10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76D5" w14:textId="77777777" w:rsidR="007D362F" w:rsidRDefault="007D362F" w:rsidP="004B6820">
      <w:r>
        <w:separator/>
      </w:r>
    </w:p>
  </w:endnote>
  <w:endnote w:type="continuationSeparator" w:id="0">
    <w:p w14:paraId="08869EAE" w14:textId="77777777" w:rsidR="007D362F" w:rsidRDefault="007D362F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6E19" w14:textId="77777777" w:rsidR="00FB6D9C" w:rsidRDefault="00FB6D9C" w:rsidP="00D25C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55317" w14:textId="77777777" w:rsidR="00FB6D9C" w:rsidRDefault="00FB6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280D" w14:textId="77777777" w:rsidR="007D362F" w:rsidRDefault="007D362F" w:rsidP="004B6820">
      <w:r>
        <w:separator/>
      </w:r>
    </w:p>
  </w:footnote>
  <w:footnote w:type="continuationSeparator" w:id="0">
    <w:p w14:paraId="64F8E608" w14:textId="77777777" w:rsidR="007D362F" w:rsidRDefault="007D362F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5772" w14:textId="77777777" w:rsidR="004B6820" w:rsidRPr="004B6820" w:rsidRDefault="004B6820" w:rsidP="004B6820">
    <w:pPr>
      <w:pStyle w:val="Header"/>
    </w:pPr>
  </w:p>
  <w:p w14:paraId="1E2185AF" w14:textId="77777777" w:rsidR="00876EFE" w:rsidRPr="0056274A" w:rsidRDefault="007D362F" w:rsidP="004B6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125"/>
    <w:multiLevelType w:val="hybridMultilevel"/>
    <w:tmpl w:val="2E06E1E4"/>
    <w:lvl w:ilvl="0" w:tplc="18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 w15:restartNumberingAfterBreak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4E2C"/>
    <w:multiLevelType w:val="hybridMultilevel"/>
    <w:tmpl w:val="770801AE"/>
    <w:lvl w:ilvl="0" w:tplc="18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174E36ED"/>
    <w:multiLevelType w:val="hybridMultilevel"/>
    <w:tmpl w:val="DAAA64B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301D"/>
    <w:multiLevelType w:val="hybridMultilevel"/>
    <w:tmpl w:val="232A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49E8"/>
    <w:multiLevelType w:val="hybridMultilevel"/>
    <w:tmpl w:val="CE6812D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A21"/>
    <w:multiLevelType w:val="hybridMultilevel"/>
    <w:tmpl w:val="3618C66C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1E0568D4"/>
    <w:multiLevelType w:val="hybridMultilevel"/>
    <w:tmpl w:val="9FB2D6EE"/>
    <w:lvl w:ilvl="0" w:tplc="18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8" w15:restartNumberingAfterBreak="0">
    <w:nsid w:val="28BB4628"/>
    <w:multiLevelType w:val="hybridMultilevel"/>
    <w:tmpl w:val="47D8AA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22F95"/>
    <w:multiLevelType w:val="hybridMultilevel"/>
    <w:tmpl w:val="22464DF4"/>
    <w:lvl w:ilvl="0" w:tplc="1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0" w15:restartNumberingAfterBreak="0">
    <w:nsid w:val="2BD71CD5"/>
    <w:multiLevelType w:val="hybridMultilevel"/>
    <w:tmpl w:val="0FF0E25E"/>
    <w:lvl w:ilvl="0" w:tplc="1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 w15:restartNumberingAfterBreak="0">
    <w:nsid w:val="2D7A4FE8"/>
    <w:multiLevelType w:val="hybridMultilevel"/>
    <w:tmpl w:val="639607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C631D"/>
    <w:multiLevelType w:val="hybridMultilevel"/>
    <w:tmpl w:val="38C065C2"/>
    <w:lvl w:ilvl="0" w:tplc="18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3" w15:restartNumberingAfterBreak="0">
    <w:nsid w:val="31EC63BC"/>
    <w:multiLevelType w:val="hybridMultilevel"/>
    <w:tmpl w:val="4F141988"/>
    <w:lvl w:ilvl="0" w:tplc="1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4" w15:restartNumberingAfterBreak="0">
    <w:nsid w:val="365D4C87"/>
    <w:multiLevelType w:val="hybridMultilevel"/>
    <w:tmpl w:val="EADEF140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37E86CF2"/>
    <w:multiLevelType w:val="hybridMultilevel"/>
    <w:tmpl w:val="6248DD7C"/>
    <w:lvl w:ilvl="0" w:tplc="18090005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6" w15:restartNumberingAfterBreak="0">
    <w:nsid w:val="3CE0276F"/>
    <w:multiLevelType w:val="hybridMultilevel"/>
    <w:tmpl w:val="00340446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7" w15:restartNumberingAfterBreak="0">
    <w:nsid w:val="3D6D2D5B"/>
    <w:multiLevelType w:val="hybridMultilevel"/>
    <w:tmpl w:val="6DF61872"/>
    <w:lvl w:ilvl="0" w:tplc="18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8" w15:restartNumberingAfterBreak="0">
    <w:nsid w:val="4ADD52B6"/>
    <w:multiLevelType w:val="hybridMultilevel"/>
    <w:tmpl w:val="AF48F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BB2B7A"/>
    <w:multiLevelType w:val="hybridMultilevel"/>
    <w:tmpl w:val="90A6B84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F08A1"/>
    <w:multiLevelType w:val="hybridMultilevel"/>
    <w:tmpl w:val="6D908B40"/>
    <w:lvl w:ilvl="0" w:tplc="18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59251847"/>
    <w:multiLevelType w:val="hybridMultilevel"/>
    <w:tmpl w:val="DCC64A0E"/>
    <w:lvl w:ilvl="0" w:tplc="1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4" w15:restartNumberingAfterBreak="0">
    <w:nsid w:val="5E8D0289"/>
    <w:multiLevelType w:val="hybridMultilevel"/>
    <w:tmpl w:val="84D0A360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5" w15:restartNumberingAfterBreak="0">
    <w:nsid w:val="649D14A3"/>
    <w:multiLevelType w:val="hybridMultilevel"/>
    <w:tmpl w:val="AE7EAC92"/>
    <w:lvl w:ilvl="0" w:tplc="18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6" w15:restartNumberingAfterBreak="0">
    <w:nsid w:val="695E0AE7"/>
    <w:multiLevelType w:val="hybridMultilevel"/>
    <w:tmpl w:val="F1EEBB00"/>
    <w:lvl w:ilvl="0" w:tplc="18090005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27" w15:restartNumberingAfterBreak="0">
    <w:nsid w:val="6E75450C"/>
    <w:multiLevelType w:val="hybridMultilevel"/>
    <w:tmpl w:val="BC42ABF8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8" w15:restartNumberingAfterBreak="0">
    <w:nsid w:val="71B85EB0"/>
    <w:multiLevelType w:val="hybridMultilevel"/>
    <w:tmpl w:val="B8EA805C"/>
    <w:lvl w:ilvl="0" w:tplc="18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9" w15:restartNumberingAfterBreak="0">
    <w:nsid w:val="739D23D4"/>
    <w:multiLevelType w:val="hybridMultilevel"/>
    <w:tmpl w:val="87624428"/>
    <w:lvl w:ilvl="0" w:tplc="18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30" w15:restartNumberingAfterBreak="0">
    <w:nsid w:val="7E8A3C6E"/>
    <w:multiLevelType w:val="hybridMultilevel"/>
    <w:tmpl w:val="F39EA7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17"/>
  </w:num>
  <w:num w:numId="8">
    <w:abstractNumId w:val="12"/>
  </w:num>
  <w:num w:numId="9">
    <w:abstractNumId w:val="29"/>
  </w:num>
  <w:num w:numId="10">
    <w:abstractNumId w:val="26"/>
  </w:num>
  <w:num w:numId="11">
    <w:abstractNumId w:val="22"/>
  </w:num>
  <w:num w:numId="12">
    <w:abstractNumId w:val="28"/>
  </w:num>
  <w:num w:numId="13">
    <w:abstractNumId w:val="9"/>
  </w:num>
  <w:num w:numId="14">
    <w:abstractNumId w:val="15"/>
  </w:num>
  <w:num w:numId="15">
    <w:abstractNumId w:val="14"/>
  </w:num>
  <w:num w:numId="16">
    <w:abstractNumId w:val="27"/>
  </w:num>
  <w:num w:numId="17">
    <w:abstractNumId w:val="24"/>
  </w:num>
  <w:num w:numId="18">
    <w:abstractNumId w:val="6"/>
  </w:num>
  <w:num w:numId="19">
    <w:abstractNumId w:val="30"/>
  </w:num>
  <w:num w:numId="20">
    <w:abstractNumId w:val="11"/>
  </w:num>
  <w:num w:numId="21">
    <w:abstractNumId w:val="3"/>
  </w:num>
  <w:num w:numId="22">
    <w:abstractNumId w:val="8"/>
  </w:num>
  <w:num w:numId="23">
    <w:abstractNumId w:val="20"/>
  </w:num>
  <w:num w:numId="24">
    <w:abstractNumId w:val="2"/>
  </w:num>
  <w:num w:numId="25">
    <w:abstractNumId w:val="0"/>
  </w:num>
  <w:num w:numId="26">
    <w:abstractNumId w:val="23"/>
  </w:num>
  <w:num w:numId="27">
    <w:abstractNumId w:val="10"/>
  </w:num>
  <w:num w:numId="28">
    <w:abstractNumId w:val="5"/>
  </w:num>
  <w:num w:numId="29">
    <w:abstractNumId w:val="7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6D"/>
    <w:rsid w:val="000371F5"/>
    <w:rsid w:val="00082A75"/>
    <w:rsid w:val="00092FED"/>
    <w:rsid w:val="000C0844"/>
    <w:rsid w:val="000D06D4"/>
    <w:rsid w:val="000F7331"/>
    <w:rsid w:val="00112779"/>
    <w:rsid w:val="00121EFF"/>
    <w:rsid w:val="001275D4"/>
    <w:rsid w:val="001B5B0A"/>
    <w:rsid w:val="001C0D42"/>
    <w:rsid w:val="001E25C1"/>
    <w:rsid w:val="001F2340"/>
    <w:rsid w:val="0021316E"/>
    <w:rsid w:val="00227C6D"/>
    <w:rsid w:val="0025220B"/>
    <w:rsid w:val="00316795"/>
    <w:rsid w:val="00365EF1"/>
    <w:rsid w:val="00470279"/>
    <w:rsid w:val="00491243"/>
    <w:rsid w:val="004923E6"/>
    <w:rsid w:val="004B6820"/>
    <w:rsid w:val="004D7E43"/>
    <w:rsid w:val="005347BD"/>
    <w:rsid w:val="005357FC"/>
    <w:rsid w:val="00553337"/>
    <w:rsid w:val="0059580C"/>
    <w:rsid w:val="005B455C"/>
    <w:rsid w:val="005E34ED"/>
    <w:rsid w:val="00645190"/>
    <w:rsid w:val="00667F37"/>
    <w:rsid w:val="0067169D"/>
    <w:rsid w:val="006A7F50"/>
    <w:rsid w:val="006E0AEB"/>
    <w:rsid w:val="006F3C85"/>
    <w:rsid w:val="007614A9"/>
    <w:rsid w:val="007D362F"/>
    <w:rsid w:val="007E1E3A"/>
    <w:rsid w:val="007F2445"/>
    <w:rsid w:val="008041FE"/>
    <w:rsid w:val="00815103"/>
    <w:rsid w:val="00846083"/>
    <w:rsid w:val="008B0133"/>
    <w:rsid w:val="009167BC"/>
    <w:rsid w:val="0093371E"/>
    <w:rsid w:val="009661C9"/>
    <w:rsid w:val="009857F2"/>
    <w:rsid w:val="009A3B52"/>
    <w:rsid w:val="009A484A"/>
    <w:rsid w:val="00A3756C"/>
    <w:rsid w:val="00A94201"/>
    <w:rsid w:val="00AD0D2A"/>
    <w:rsid w:val="00B81962"/>
    <w:rsid w:val="00B87F18"/>
    <w:rsid w:val="00B92517"/>
    <w:rsid w:val="00C51FDF"/>
    <w:rsid w:val="00C919DC"/>
    <w:rsid w:val="00CE3875"/>
    <w:rsid w:val="00CE4696"/>
    <w:rsid w:val="00D54EDE"/>
    <w:rsid w:val="00D77FD2"/>
    <w:rsid w:val="00D81B45"/>
    <w:rsid w:val="00DE056D"/>
    <w:rsid w:val="00DF0CBD"/>
    <w:rsid w:val="00DF5813"/>
    <w:rsid w:val="00E60193"/>
    <w:rsid w:val="00EC7E69"/>
    <w:rsid w:val="00EF71BC"/>
    <w:rsid w:val="00F1027D"/>
    <w:rsid w:val="00F15919"/>
    <w:rsid w:val="00F20B41"/>
    <w:rsid w:val="00F40B32"/>
    <w:rsid w:val="00F46F12"/>
    <w:rsid w:val="00F66A13"/>
    <w:rsid w:val="00F96CF1"/>
    <w:rsid w:val="00FB6D9C"/>
    <w:rsid w:val="00FD5403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0B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B6D9C"/>
  </w:style>
  <w:style w:type="character" w:styleId="FollowedHyperlink">
    <w:name w:val="FollowedHyperlink"/>
    <w:basedOn w:val="DefaultParagraphFont"/>
    <w:uiPriority w:val="99"/>
    <w:semiHidden/>
    <w:unhideWhenUsed/>
    <w:rsid w:val="00DE0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mc-carthy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7FF4B-E486-453F-8892-370565E6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Jessica McCarthy</cp:lastModifiedBy>
  <cp:revision>2</cp:revision>
  <cp:lastPrinted>2014-03-22T10:38:00Z</cp:lastPrinted>
  <dcterms:created xsi:type="dcterms:W3CDTF">2016-10-20T20:17:00Z</dcterms:created>
  <dcterms:modified xsi:type="dcterms:W3CDTF">2016-10-20T20:17:00Z</dcterms:modified>
</cp:coreProperties>
</file>