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9DD54" w14:textId="77777777" w:rsidR="005D0777" w:rsidRPr="00FE7598" w:rsidRDefault="003E5193" w:rsidP="003626DC">
      <w:pPr>
        <w:spacing w:line="240" w:lineRule="auto"/>
        <w:jc w:val="center"/>
        <w:rPr>
          <w:rFonts w:ascii="Times New Roman" w:hAnsi="Times New Roman"/>
          <w:b/>
        </w:rPr>
      </w:pPr>
      <w:r w:rsidRPr="00FE7598">
        <w:rPr>
          <w:rFonts w:ascii="Times New Roman" w:hAnsi="Times New Roman"/>
          <w:b/>
        </w:rPr>
        <w:t>Seán Ballance</w:t>
      </w:r>
    </w:p>
    <w:p w14:paraId="77819C83" w14:textId="099D2475" w:rsidR="005D0777" w:rsidRPr="00FE7598" w:rsidRDefault="003E5193" w:rsidP="003626DC">
      <w:pPr>
        <w:spacing w:line="240" w:lineRule="auto"/>
        <w:jc w:val="center"/>
        <w:rPr>
          <w:rStyle w:val="Hyperlink"/>
          <w:rFonts w:ascii="Times New Roman" w:hAnsi="Times New Roman"/>
        </w:rPr>
      </w:pPr>
      <w:r w:rsidRPr="00FE7598">
        <w:rPr>
          <w:rFonts w:ascii="Times New Roman" w:hAnsi="Times New Roman"/>
        </w:rPr>
        <w:t>Date of Birth: 2</w:t>
      </w:r>
      <w:r w:rsidRPr="00FE7598">
        <w:rPr>
          <w:rFonts w:ascii="Times New Roman" w:hAnsi="Times New Roman"/>
          <w:vertAlign w:val="superscript"/>
        </w:rPr>
        <w:t>nd</w:t>
      </w:r>
      <w:r w:rsidRPr="00FE7598">
        <w:rPr>
          <w:rFonts w:ascii="Times New Roman" w:hAnsi="Times New Roman"/>
        </w:rPr>
        <w:t xml:space="preserve"> </w:t>
      </w:r>
      <w:r w:rsidR="007E797B" w:rsidRPr="00FE7598">
        <w:rPr>
          <w:rFonts w:ascii="Times New Roman" w:hAnsi="Times New Roman"/>
        </w:rPr>
        <w:t>June</w:t>
      </w:r>
      <w:r w:rsidRPr="00FE7598">
        <w:rPr>
          <w:rFonts w:ascii="Times New Roman" w:hAnsi="Times New Roman"/>
        </w:rPr>
        <w:t xml:space="preserve"> 1998</w:t>
      </w:r>
      <w:r w:rsidR="003626DC" w:rsidRPr="00FE7598">
        <w:rPr>
          <w:rFonts w:ascii="Times New Roman" w:hAnsi="Times New Roman"/>
        </w:rPr>
        <w:tab/>
      </w:r>
      <w:r w:rsidRPr="00FE7598">
        <w:rPr>
          <w:rFonts w:ascii="Times New Roman" w:hAnsi="Times New Roman"/>
        </w:rPr>
        <w:t xml:space="preserve">Mobile: </w:t>
      </w:r>
      <w:r w:rsidR="00A441CC">
        <w:rPr>
          <w:rFonts w:ascii="Times New Roman" w:hAnsi="Times New Roman"/>
        </w:rPr>
        <w:t>+</w:t>
      </w:r>
      <w:bookmarkStart w:id="0" w:name="_GoBack"/>
      <w:bookmarkEnd w:id="0"/>
      <w:r w:rsidR="00A441CC">
        <w:rPr>
          <w:rFonts w:ascii="Times New Roman" w:hAnsi="Times New Roman"/>
        </w:rPr>
        <w:t xml:space="preserve">353 </w:t>
      </w:r>
      <w:r w:rsidRPr="00FE7598">
        <w:rPr>
          <w:rFonts w:ascii="Times New Roman" w:hAnsi="Times New Roman"/>
        </w:rPr>
        <w:t>85 243 6776</w:t>
      </w:r>
      <w:r w:rsidR="00120996" w:rsidRPr="00FE7598">
        <w:rPr>
          <w:rFonts w:ascii="Times New Roman" w:hAnsi="Times New Roman"/>
        </w:rPr>
        <w:t xml:space="preserve"> </w:t>
      </w:r>
      <w:r w:rsidR="00120996" w:rsidRPr="00FE7598">
        <w:rPr>
          <w:rFonts w:ascii="Times New Roman" w:hAnsi="Times New Roman"/>
        </w:rPr>
        <w:tab/>
      </w:r>
      <w:r w:rsidR="00B175DE" w:rsidRPr="00FE7598">
        <w:rPr>
          <w:rFonts w:ascii="Times New Roman" w:hAnsi="Times New Roman"/>
        </w:rPr>
        <w:t>E-mail:</w:t>
      </w:r>
      <w:r w:rsidRPr="00FE7598">
        <w:rPr>
          <w:rFonts w:ascii="Times New Roman" w:hAnsi="Times New Roman"/>
        </w:rPr>
        <w:t xml:space="preserve"> </w:t>
      </w:r>
      <w:hyperlink r:id="rId8" w:history="1">
        <w:r w:rsidRPr="00FE7598">
          <w:rPr>
            <w:rStyle w:val="Hyperlink"/>
            <w:rFonts w:ascii="Times New Roman" w:hAnsi="Times New Roman"/>
          </w:rPr>
          <w:t>seanjballance@gmail.com</w:t>
        </w:r>
      </w:hyperlink>
    </w:p>
    <w:p w14:paraId="6FECEC63" w14:textId="0C7755BC" w:rsidR="00FC2EFD" w:rsidRDefault="00DA5218" w:rsidP="002A710F">
      <w:pPr>
        <w:spacing w:line="24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D50C5" wp14:editId="565E7310">
                <wp:simplePos x="0" y="0"/>
                <wp:positionH relativeFrom="margin">
                  <wp:align>left</wp:align>
                </wp:positionH>
                <wp:positionV relativeFrom="paragraph">
                  <wp:posOffset>560070</wp:posOffset>
                </wp:positionV>
                <wp:extent cx="5913120" cy="30480"/>
                <wp:effectExtent l="0" t="0" r="3048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304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540CD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4.1pt" to="465.6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502B39" w:rsidRPr="00FE7598">
        <w:rPr>
          <w:rStyle w:val="Hyperlink"/>
          <w:rFonts w:ascii="Times New Roman" w:hAnsi="Times New Roman"/>
          <w:b/>
          <w:bCs/>
          <w:color w:val="auto"/>
          <w:u w:val="none"/>
        </w:rPr>
        <w:t xml:space="preserve">Personal Overview: </w:t>
      </w:r>
      <w:r w:rsidR="00F13EBC" w:rsidRPr="00FE7598">
        <w:rPr>
          <w:rStyle w:val="Hyperlink"/>
          <w:rFonts w:ascii="Times New Roman" w:hAnsi="Times New Roman"/>
          <w:color w:val="auto"/>
          <w:u w:val="none"/>
        </w:rPr>
        <w:t xml:space="preserve">I </w:t>
      </w:r>
      <w:r w:rsidR="00523ADF">
        <w:rPr>
          <w:rStyle w:val="Hyperlink"/>
          <w:rFonts w:ascii="Times New Roman" w:hAnsi="Times New Roman"/>
          <w:color w:val="auto"/>
          <w:u w:val="none"/>
        </w:rPr>
        <w:t>have a legal and financial education</w:t>
      </w:r>
      <w:r w:rsidR="00B90717">
        <w:rPr>
          <w:rStyle w:val="Hyperlink"/>
          <w:rFonts w:ascii="Times New Roman" w:hAnsi="Times New Roman"/>
          <w:color w:val="auto"/>
          <w:u w:val="none"/>
        </w:rPr>
        <w:t>,</w:t>
      </w:r>
      <w:r w:rsidR="00F13EBC" w:rsidRPr="00FE7598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="003D3F99" w:rsidRPr="00FE7598">
        <w:rPr>
          <w:rStyle w:val="Hyperlink"/>
          <w:rFonts w:ascii="Times New Roman" w:hAnsi="Times New Roman"/>
          <w:color w:val="auto"/>
          <w:u w:val="none"/>
        </w:rPr>
        <w:t xml:space="preserve">currently </w:t>
      </w:r>
      <w:r w:rsidR="00C70967">
        <w:rPr>
          <w:rStyle w:val="Hyperlink"/>
          <w:rFonts w:ascii="Times New Roman" w:hAnsi="Times New Roman"/>
          <w:color w:val="auto"/>
          <w:u w:val="none"/>
        </w:rPr>
        <w:t>preparing</w:t>
      </w:r>
      <w:r w:rsidR="003D3F99" w:rsidRPr="00FE7598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="00F13EBC" w:rsidRPr="00FE7598">
        <w:rPr>
          <w:rStyle w:val="Hyperlink"/>
          <w:rFonts w:ascii="Times New Roman" w:hAnsi="Times New Roman"/>
          <w:color w:val="auto"/>
          <w:u w:val="none"/>
        </w:rPr>
        <w:t xml:space="preserve">for </w:t>
      </w:r>
      <w:r w:rsidR="003D3F99" w:rsidRPr="00FE7598">
        <w:rPr>
          <w:rStyle w:val="Hyperlink"/>
          <w:rFonts w:ascii="Times New Roman" w:hAnsi="Times New Roman"/>
          <w:color w:val="auto"/>
          <w:u w:val="none"/>
        </w:rPr>
        <w:t xml:space="preserve">the </w:t>
      </w:r>
      <w:r w:rsidR="00F13EBC" w:rsidRPr="00FE7598">
        <w:rPr>
          <w:rStyle w:val="Hyperlink"/>
          <w:rFonts w:ascii="Times New Roman" w:hAnsi="Times New Roman"/>
          <w:color w:val="auto"/>
          <w:u w:val="none"/>
        </w:rPr>
        <w:t xml:space="preserve">Law Society </w:t>
      </w:r>
      <w:r w:rsidR="003D3F99" w:rsidRPr="00FE7598">
        <w:rPr>
          <w:rStyle w:val="Hyperlink"/>
          <w:rFonts w:ascii="Times New Roman" w:hAnsi="Times New Roman"/>
          <w:color w:val="auto"/>
          <w:u w:val="none"/>
        </w:rPr>
        <w:t xml:space="preserve">FE1 </w:t>
      </w:r>
      <w:r w:rsidR="00C425EA">
        <w:rPr>
          <w:rStyle w:val="Hyperlink"/>
          <w:rFonts w:ascii="Times New Roman" w:hAnsi="Times New Roman"/>
          <w:color w:val="auto"/>
          <w:u w:val="none"/>
        </w:rPr>
        <w:t>E</w:t>
      </w:r>
      <w:r w:rsidR="003D3F99" w:rsidRPr="00FE7598">
        <w:rPr>
          <w:rStyle w:val="Hyperlink"/>
          <w:rFonts w:ascii="Times New Roman" w:hAnsi="Times New Roman"/>
          <w:color w:val="auto"/>
          <w:u w:val="none"/>
        </w:rPr>
        <w:t xml:space="preserve">xaminations. I completed a MSc in Finance in Trinity College Dublin and a BCL in Law </w:t>
      </w:r>
      <w:r w:rsidR="001F416F" w:rsidRPr="00FE7598">
        <w:rPr>
          <w:rStyle w:val="Hyperlink"/>
          <w:rFonts w:ascii="Times New Roman" w:hAnsi="Times New Roman"/>
          <w:color w:val="auto"/>
          <w:u w:val="none"/>
        </w:rPr>
        <w:t>and</w:t>
      </w:r>
      <w:r w:rsidR="003D3F99" w:rsidRPr="00FE7598">
        <w:rPr>
          <w:rStyle w:val="Hyperlink"/>
          <w:rFonts w:ascii="Times New Roman" w:hAnsi="Times New Roman"/>
          <w:color w:val="auto"/>
          <w:u w:val="none"/>
        </w:rPr>
        <w:t xml:space="preserve"> Accounting in Maynooth University. I also represent Ireland in both Tag Rugby and Touch Rugby. </w:t>
      </w:r>
    </w:p>
    <w:p w14:paraId="76A809E3" w14:textId="1FBF644B" w:rsidR="00DE720F" w:rsidRPr="00FE7598" w:rsidRDefault="003E5193" w:rsidP="002A710F">
      <w:pPr>
        <w:spacing w:line="240" w:lineRule="auto"/>
        <w:rPr>
          <w:rFonts w:ascii="Times New Roman" w:hAnsi="Times New Roman"/>
          <w:b/>
          <w:iCs/>
        </w:rPr>
      </w:pPr>
      <w:r w:rsidRPr="00FE7598">
        <w:rPr>
          <w:rFonts w:ascii="Times New Roman" w:hAnsi="Times New Roman"/>
          <w:b/>
          <w:iCs/>
        </w:rPr>
        <w:t>Education:</w:t>
      </w:r>
    </w:p>
    <w:p w14:paraId="3B118B55" w14:textId="5131ED8E" w:rsidR="00C25D0B" w:rsidRPr="00FE7598" w:rsidRDefault="00C25D0B" w:rsidP="002A710F">
      <w:pPr>
        <w:spacing w:line="240" w:lineRule="auto"/>
        <w:rPr>
          <w:rFonts w:ascii="Times New Roman" w:hAnsi="Times New Roman"/>
          <w:b/>
          <w:iCs/>
        </w:rPr>
      </w:pPr>
      <w:r w:rsidRPr="00FE7598">
        <w:rPr>
          <w:rFonts w:ascii="Times New Roman" w:hAnsi="Times New Roman"/>
          <w:b/>
          <w:iCs/>
        </w:rPr>
        <w:t>2019-</w:t>
      </w:r>
      <w:r w:rsidR="00E27BDD" w:rsidRPr="00FE7598">
        <w:rPr>
          <w:rFonts w:ascii="Times New Roman" w:hAnsi="Times New Roman"/>
          <w:b/>
          <w:iCs/>
        </w:rPr>
        <w:t>2020</w:t>
      </w:r>
      <w:r w:rsidRPr="00FE7598">
        <w:rPr>
          <w:rFonts w:ascii="Times New Roman" w:hAnsi="Times New Roman"/>
          <w:b/>
          <w:iCs/>
        </w:rPr>
        <w:t xml:space="preserve"> </w:t>
      </w:r>
      <w:r w:rsidR="0088350D">
        <w:rPr>
          <w:rFonts w:ascii="Times New Roman" w:hAnsi="Times New Roman"/>
          <w:b/>
          <w:iCs/>
        </w:rPr>
        <w:tab/>
      </w:r>
      <w:r w:rsidRPr="00FE7598">
        <w:rPr>
          <w:rFonts w:ascii="Times New Roman" w:hAnsi="Times New Roman"/>
          <w:b/>
          <w:iCs/>
        </w:rPr>
        <w:t>Trinity Business School, Trinity College Dublin</w:t>
      </w:r>
      <w:r w:rsidR="00DD648E" w:rsidRPr="00FE7598">
        <w:rPr>
          <w:rFonts w:ascii="Times New Roman" w:hAnsi="Times New Roman"/>
          <w:b/>
          <w:iCs/>
        </w:rPr>
        <w:t>, MSc Finance [</w:t>
      </w:r>
      <w:r w:rsidR="00FE7598" w:rsidRPr="00FE7598">
        <w:rPr>
          <w:rFonts w:ascii="Times New Roman" w:hAnsi="Times New Roman"/>
          <w:b/>
          <w:iCs/>
        </w:rPr>
        <w:t>2:1</w:t>
      </w:r>
      <w:r w:rsidR="0088350D">
        <w:rPr>
          <w:rFonts w:ascii="Times New Roman" w:hAnsi="Times New Roman"/>
          <w:b/>
          <w:iCs/>
        </w:rPr>
        <w:t>, 65.4%]</w:t>
      </w:r>
    </w:p>
    <w:p w14:paraId="647473C1" w14:textId="6B48C207" w:rsidR="00F13EBC" w:rsidRPr="00FE7598" w:rsidRDefault="00E61982" w:rsidP="00FC2EFD">
      <w:pPr>
        <w:spacing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Deepened understanding and</w:t>
      </w:r>
      <w:r w:rsidR="009354D2" w:rsidRPr="00FE7598">
        <w:rPr>
          <w:rFonts w:ascii="Times New Roman" w:hAnsi="Times New Roman"/>
          <w:bCs/>
          <w:iCs/>
        </w:rPr>
        <w:t xml:space="preserve"> knowledge of financial and capital markets, </w:t>
      </w:r>
      <w:r w:rsidR="00196190" w:rsidRPr="00FE7598">
        <w:rPr>
          <w:rFonts w:ascii="Times New Roman" w:hAnsi="Times New Roman"/>
          <w:bCs/>
          <w:iCs/>
        </w:rPr>
        <w:t>including</w:t>
      </w:r>
      <w:r w:rsidR="00B045D4" w:rsidRPr="00FE7598">
        <w:rPr>
          <w:rFonts w:ascii="Times New Roman" w:hAnsi="Times New Roman"/>
          <w:bCs/>
          <w:iCs/>
        </w:rPr>
        <w:t xml:space="preserve"> </w:t>
      </w:r>
      <w:r w:rsidR="009354D2" w:rsidRPr="00FE7598">
        <w:rPr>
          <w:rFonts w:ascii="Times New Roman" w:hAnsi="Times New Roman"/>
          <w:bCs/>
          <w:iCs/>
        </w:rPr>
        <w:t xml:space="preserve">details of financial instruments and the applicability of these instruments in real world scenarios. </w:t>
      </w:r>
    </w:p>
    <w:p w14:paraId="4AB3EA76" w14:textId="458EA64B" w:rsidR="009354D2" w:rsidRPr="00FE7598" w:rsidRDefault="0006719A" w:rsidP="00FC2EFD">
      <w:pPr>
        <w:spacing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L</w:t>
      </w:r>
      <w:r w:rsidR="009354D2" w:rsidRPr="00FE7598">
        <w:rPr>
          <w:rFonts w:ascii="Times New Roman" w:hAnsi="Times New Roman"/>
          <w:bCs/>
          <w:iCs/>
        </w:rPr>
        <w:t xml:space="preserve">eadership and teamwork skills </w:t>
      </w:r>
      <w:r>
        <w:rPr>
          <w:rFonts w:ascii="Times New Roman" w:hAnsi="Times New Roman"/>
          <w:bCs/>
          <w:iCs/>
        </w:rPr>
        <w:t>gained through</w:t>
      </w:r>
      <w:r w:rsidR="009354D2" w:rsidRPr="00FE7598">
        <w:rPr>
          <w:rFonts w:ascii="Times New Roman" w:hAnsi="Times New Roman"/>
          <w:bCs/>
          <w:iCs/>
        </w:rPr>
        <w:t xml:space="preserve"> leading group</w:t>
      </w:r>
      <w:r w:rsidR="00BF248F">
        <w:rPr>
          <w:rFonts w:ascii="Times New Roman" w:hAnsi="Times New Roman"/>
          <w:bCs/>
          <w:iCs/>
        </w:rPr>
        <w:t xml:space="preserve"> projects</w:t>
      </w:r>
      <w:r>
        <w:rPr>
          <w:rFonts w:ascii="Times New Roman" w:hAnsi="Times New Roman"/>
          <w:bCs/>
          <w:iCs/>
        </w:rPr>
        <w:t>,</w:t>
      </w:r>
      <w:r w:rsidR="00A441CC">
        <w:rPr>
          <w:rFonts w:ascii="Times New Roman" w:hAnsi="Times New Roman"/>
          <w:bCs/>
          <w:iCs/>
        </w:rPr>
        <w:t xml:space="preserve"> involv</w:t>
      </w:r>
      <w:r>
        <w:rPr>
          <w:rFonts w:ascii="Times New Roman" w:hAnsi="Times New Roman"/>
          <w:bCs/>
          <w:iCs/>
        </w:rPr>
        <w:t>ing</w:t>
      </w:r>
      <w:r w:rsidR="00A441CC">
        <w:rPr>
          <w:rFonts w:ascii="Times New Roman" w:hAnsi="Times New Roman"/>
          <w:bCs/>
          <w:iCs/>
        </w:rPr>
        <w:t xml:space="preserve"> delegating tasks </w:t>
      </w:r>
      <w:r w:rsidR="00C51AD4">
        <w:rPr>
          <w:rFonts w:ascii="Times New Roman" w:hAnsi="Times New Roman"/>
          <w:bCs/>
          <w:iCs/>
        </w:rPr>
        <w:t xml:space="preserve">and </w:t>
      </w:r>
      <w:r w:rsidR="00A441CC">
        <w:rPr>
          <w:rFonts w:ascii="Times New Roman" w:hAnsi="Times New Roman"/>
          <w:bCs/>
          <w:iCs/>
        </w:rPr>
        <w:t>problem solving</w:t>
      </w:r>
      <w:r w:rsidR="002E29F7" w:rsidRPr="00FE7598">
        <w:rPr>
          <w:rFonts w:ascii="Times New Roman" w:hAnsi="Times New Roman"/>
          <w:bCs/>
          <w:iCs/>
        </w:rPr>
        <w:t xml:space="preserve">. </w:t>
      </w:r>
      <w:r w:rsidR="00F13EBC" w:rsidRPr="00FE7598">
        <w:rPr>
          <w:rFonts w:ascii="Times New Roman" w:hAnsi="Times New Roman"/>
          <w:bCs/>
          <w:iCs/>
        </w:rPr>
        <w:t xml:space="preserve">Presented </w:t>
      </w:r>
      <w:r w:rsidR="00A441CC">
        <w:rPr>
          <w:rFonts w:ascii="Times New Roman" w:hAnsi="Times New Roman"/>
          <w:bCs/>
          <w:iCs/>
        </w:rPr>
        <w:t xml:space="preserve">investment pitches </w:t>
      </w:r>
      <w:r w:rsidR="00F13EBC" w:rsidRPr="00FE7598">
        <w:rPr>
          <w:rFonts w:ascii="Times New Roman" w:hAnsi="Times New Roman"/>
          <w:bCs/>
          <w:iCs/>
        </w:rPr>
        <w:t xml:space="preserve">on </w:t>
      </w:r>
      <w:r w:rsidR="00A441CC">
        <w:rPr>
          <w:rFonts w:ascii="Times New Roman" w:hAnsi="Times New Roman"/>
          <w:bCs/>
          <w:iCs/>
        </w:rPr>
        <w:t xml:space="preserve">two </w:t>
      </w:r>
      <w:r w:rsidR="002E29F7" w:rsidRPr="00FE7598">
        <w:rPr>
          <w:rFonts w:ascii="Times New Roman" w:hAnsi="Times New Roman"/>
          <w:bCs/>
          <w:iCs/>
        </w:rPr>
        <w:t xml:space="preserve">group </w:t>
      </w:r>
      <w:r w:rsidR="00CD757E" w:rsidRPr="00FE7598">
        <w:rPr>
          <w:rFonts w:ascii="Times New Roman" w:hAnsi="Times New Roman"/>
          <w:bCs/>
          <w:iCs/>
        </w:rPr>
        <w:t xml:space="preserve">projects </w:t>
      </w:r>
      <w:r w:rsidR="00196190" w:rsidRPr="00FE7598">
        <w:rPr>
          <w:rFonts w:ascii="Times New Roman" w:hAnsi="Times New Roman"/>
          <w:bCs/>
          <w:iCs/>
        </w:rPr>
        <w:t xml:space="preserve">and </w:t>
      </w:r>
      <w:r w:rsidR="001E29E0">
        <w:rPr>
          <w:rFonts w:ascii="Times New Roman" w:hAnsi="Times New Roman"/>
          <w:bCs/>
          <w:iCs/>
        </w:rPr>
        <w:t>improved</w:t>
      </w:r>
      <w:r w:rsidR="002E29F7" w:rsidRPr="00FE7598">
        <w:rPr>
          <w:rFonts w:ascii="Times New Roman" w:hAnsi="Times New Roman"/>
          <w:bCs/>
          <w:iCs/>
        </w:rPr>
        <w:t xml:space="preserve"> </w:t>
      </w:r>
      <w:r w:rsidR="003626DC" w:rsidRPr="00FE7598">
        <w:rPr>
          <w:rFonts w:ascii="Times New Roman" w:hAnsi="Times New Roman"/>
          <w:bCs/>
          <w:iCs/>
        </w:rPr>
        <w:t>communication skills</w:t>
      </w:r>
      <w:r w:rsidR="00C51AD4">
        <w:rPr>
          <w:rFonts w:ascii="Times New Roman" w:hAnsi="Times New Roman"/>
          <w:bCs/>
          <w:iCs/>
        </w:rPr>
        <w:t xml:space="preserve"> by</w:t>
      </w:r>
      <w:r w:rsidR="002E29F7" w:rsidRPr="00FE7598">
        <w:rPr>
          <w:rFonts w:ascii="Times New Roman" w:hAnsi="Times New Roman"/>
          <w:bCs/>
          <w:iCs/>
        </w:rPr>
        <w:t xml:space="preserve"> working with </w:t>
      </w:r>
      <w:r w:rsidR="00A441CC">
        <w:rPr>
          <w:rFonts w:ascii="Times New Roman" w:hAnsi="Times New Roman"/>
          <w:bCs/>
          <w:iCs/>
        </w:rPr>
        <w:t>individuals fro</w:t>
      </w:r>
      <w:r w:rsidR="001E29E0">
        <w:rPr>
          <w:rFonts w:ascii="Times New Roman" w:hAnsi="Times New Roman"/>
          <w:bCs/>
          <w:iCs/>
        </w:rPr>
        <w:t>m</w:t>
      </w:r>
      <w:r w:rsidR="002E29F7" w:rsidRPr="00FE7598">
        <w:rPr>
          <w:rFonts w:ascii="Times New Roman" w:hAnsi="Times New Roman"/>
          <w:bCs/>
          <w:iCs/>
        </w:rPr>
        <w:t xml:space="preserve"> different nationalities.</w:t>
      </w:r>
      <w:r w:rsidR="00F670A6" w:rsidRPr="00FE7598">
        <w:rPr>
          <w:rFonts w:ascii="Times New Roman" w:hAnsi="Times New Roman"/>
          <w:bCs/>
          <w:iCs/>
        </w:rPr>
        <w:t xml:space="preserve"> </w:t>
      </w:r>
      <w:r w:rsidR="0094460D">
        <w:rPr>
          <w:rFonts w:ascii="Times New Roman" w:hAnsi="Times New Roman"/>
          <w:bCs/>
          <w:iCs/>
        </w:rPr>
        <w:t>Achieved</w:t>
      </w:r>
      <w:r w:rsidR="002D5E97">
        <w:rPr>
          <w:rFonts w:ascii="Times New Roman" w:hAnsi="Times New Roman"/>
          <w:bCs/>
          <w:iCs/>
        </w:rPr>
        <w:t xml:space="preserve"> distinction </w:t>
      </w:r>
      <w:r w:rsidR="000D41C8">
        <w:rPr>
          <w:rFonts w:ascii="Times New Roman" w:hAnsi="Times New Roman"/>
          <w:bCs/>
          <w:iCs/>
        </w:rPr>
        <w:t>in my</w:t>
      </w:r>
      <w:r w:rsidR="002D5E97">
        <w:rPr>
          <w:rFonts w:ascii="Times New Roman" w:hAnsi="Times New Roman"/>
          <w:bCs/>
          <w:iCs/>
        </w:rPr>
        <w:t xml:space="preserve"> dissertation</w:t>
      </w:r>
      <w:r w:rsidR="000D41C8">
        <w:rPr>
          <w:rFonts w:ascii="Times New Roman" w:hAnsi="Times New Roman"/>
          <w:bCs/>
          <w:iCs/>
        </w:rPr>
        <w:t xml:space="preserve"> </w:t>
      </w:r>
      <w:r w:rsidR="00194668">
        <w:rPr>
          <w:rFonts w:ascii="Times New Roman" w:hAnsi="Times New Roman"/>
          <w:bCs/>
          <w:iCs/>
        </w:rPr>
        <w:t>on the topic of the WeWork IPO withdrawal</w:t>
      </w:r>
      <w:r w:rsidR="000E0470">
        <w:rPr>
          <w:rFonts w:ascii="Times New Roman" w:hAnsi="Times New Roman"/>
          <w:bCs/>
          <w:iCs/>
        </w:rPr>
        <w:t>, improv</w:t>
      </w:r>
      <w:r w:rsidR="000D41C8">
        <w:rPr>
          <w:rFonts w:ascii="Times New Roman" w:hAnsi="Times New Roman"/>
          <w:bCs/>
          <w:iCs/>
        </w:rPr>
        <w:t>ing</w:t>
      </w:r>
      <w:r w:rsidR="00194668">
        <w:rPr>
          <w:rFonts w:ascii="Times New Roman" w:hAnsi="Times New Roman"/>
          <w:bCs/>
          <w:iCs/>
        </w:rPr>
        <w:t xml:space="preserve"> research</w:t>
      </w:r>
      <w:r w:rsidR="009E49C7">
        <w:rPr>
          <w:rFonts w:ascii="Times New Roman" w:hAnsi="Times New Roman"/>
          <w:bCs/>
          <w:iCs/>
        </w:rPr>
        <w:t xml:space="preserve"> and </w:t>
      </w:r>
      <w:r w:rsidR="0018619E">
        <w:rPr>
          <w:rFonts w:ascii="Times New Roman" w:hAnsi="Times New Roman"/>
          <w:bCs/>
          <w:iCs/>
        </w:rPr>
        <w:t>editorial skills. Overall, t</w:t>
      </w:r>
      <w:r w:rsidR="00083AEE" w:rsidRPr="00FE7598">
        <w:rPr>
          <w:rFonts w:ascii="Times New Roman" w:hAnsi="Times New Roman"/>
          <w:bCs/>
          <w:iCs/>
        </w:rPr>
        <w:t>he challenge of studying a different discipline increased my</w:t>
      </w:r>
      <w:r w:rsidR="00F670A6" w:rsidRPr="00FE7598">
        <w:rPr>
          <w:rFonts w:ascii="Times New Roman" w:hAnsi="Times New Roman"/>
          <w:bCs/>
          <w:iCs/>
        </w:rPr>
        <w:t xml:space="preserve"> confidence and contributed overall to my enjoyment of the masters </w:t>
      </w:r>
      <w:r w:rsidR="00083AEE" w:rsidRPr="00FE7598">
        <w:rPr>
          <w:rFonts w:ascii="Times New Roman" w:hAnsi="Times New Roman"/>
          <w:bCs/>
          <w:iCs/>
        </w:rPr>
        <w:t>programme.</w:t>
      </w:r>
      <w:r w:rsidR="00F670A6" w:rsidRPr="00FE7598">
        <w:rPr>
          <w:rFonts w:ascii="Times New Roman" w:hAnsi="Times New Roman"/>
          <w:bCs/>
          <w:iCs/>
        </w:rPr>
        <w:t xml:space="preserve"> </w:t>
      </w:r>
    </w:p>
    <w:p w14:paraId="6D35DB4B" w14:textId="5BEFEF59" w:rsidR="00FC2EFD" w:rsidRPr="00FE7598" w:rsidRDefault="003E5193" w:rsidP="00FC2EFD">
      <w:pPr>
        <w:spacing w:line="240" w:lineRule="auto"/>
        <w:rPr>
          <w:rFonts w:ascii="Times New Roman" w:hAnsi="Times New Roman"/>
          <w:b/>
          <w:bCs/>
          <w:i/>
          <w:u w:val="single"/>
        </w:rPr>
      </w:pPr>
      <w:r w:rsidRPr="00FE7598">
        <w:rPr>
          <w:rFonts w:ascii="Times New Roman" w:hAnsi="Times New Roman"/>
          <w:b/>
        </w:rPr>
        <w:t>2016-</w:t>
      </w:r>
      <w:r w:rsidR="00C25D0B" w:rsidRPr="00FE7598">
        <w:rPr>
          <w:rFonts w:ascii="Times New Roman" w:hAnsi="Times New Roman"/>
          <w:b/>
        </w:rPr>
        <w:t>2019</w:t>
      </w:r>
      <w:r w:rsidR="0088350D">
        <w:rPr>
          <w:rFonts w:ascii="Times New Roman" w:hAnsi="Times New Roman"/>
          <w:b/>
        </w:rPr>
        <w:tab/>
        <w:t>Maynooth University</w:t>
      </w:r>
      <w:r w:rsidR="00FE7598" w:rsidRPr="00FE7598">
        <w:rPr>
          <w:rFonts w:ascii="Times New Roman" w:hAnsi="Times New Roman"/>
          <w:b/>
          <w:iCs/>
        </w:rPr>
        <w:t xml:space="preserve">, </w:t>
      </w:r>
      <w:r w:rsidRPr="00FE7598">
        <w:rPr>
          <w:rFonts w:ascii="Times New Roman" w:hAnsi="Times New Roman"/>
          <w:b/>
          <w:bCs/>
          <w:iCs/>
        </w:rPr>
        <w:t>BCL</w:t>
      </w:r>
      <w:r w:rsidRPr="00FE7598">
        <w:rPr>
          <w:rFonts w:ascii="Times New Roman" w:hAnsi="Times New Roman"/>
          <w:b/>
          <w:bCs/>
        </w:rPr>
        <w:t xml:space="preserve"> Law and Accounting</w:t>
      </w:r>
      <w:r w:rsidR="00FE7598" w:rsidRPr="00FE7598">
        <w:rPr>
          <w:rFonts w:ascii="Times New Roman" w:hAnsi="Times New Roman"/>
          <w:b/>
          <w:bCs/>
        </w:rPr>
        <w:t xml:space="preserve"> [2:1</w:t>
      </w:r>
      <w:r w:rsidR="0088350D">
        <w:rPr>
          <w:rFonts w:ascii="Times New Roman" w:hAnsi="Times New Roman"/>
          <w:b/>
          <w:bCs/>
        </w:rPr>
        <w:t>, 60.7%</w:t>
      </w:r>
      <w:r w:rsidR="00FE7598" w:rsidRPr="00FE7598">
        <w:rPr>
          <w:rFonts w:ascii="Times New Roman" w:hAnsi="Times New Roman"/>
          <w:b/>
          <w:bCs/>
        </w:rPr>
        <w:t>]</w:t>
      </w:r>
    </w:p>
    <w:p w14:paraId="3F140029" w14:textId="0AA856CC" w:rsidR="009354D2" w:rsidRPr="00FE7598" w:rsidRDefault="009354D2" w:rsidP="00FC2EFD">
      <w:pPr>
        <w:spacing w:line="240" w:lineRule="auto"/>
        <w:rPr>
          <w:rFonts w:ascii="Times New Roman" w:hAnsi="Times New Roman"/>
          <w:b/>
        </w:rPr>
      </w:pPr>
      <w:r w:rsidRPr="00FE7598">
        <w:rPr>
          <w:rFonts w:ascii="Times New Roman" w:hAnsi="Times New Roman"/>
        </w:rPr>
        <w:t xml:space="preserve">Gained an </w:t>
      </w:r>
      <w:r w:rsidR="0079220F" w:rsidRPr="00FE7598">
        <w:rPr>
          <w:rFonts w:ascii="Times New Roman" w:hAnsi="Times New Roman"/>
        </w:rPr>
        <w:t>extensive</w:t>
      </w:r>
      <w:r w:rsidRPr="00FE7598">
        <w:rPr>
          <w:rFonts w:ascii="Times New Roman" w:hAnsi="Times New Roman"/>
        </w:rPr>
        <w:t xml:space="preserve"> knowledge </w:t>
      </w:r>
      <w:r w:rsidR="00B045D4" w:rsidRPr="00FE7598">
        <w:rPr>
          <w:rFonts w:ascii="Times New Roman" w:hAnsi="Times New Roman"/>
        </w:rPr>
        <w:t xml:space="preserve">in </w:t>
      </w:r>
      <w:r w:rsidRPr="00FE7598">
        <w:rPr>
          <w:rFonts w:ascii="Times New Roman" w:hAnsi="Times New Roman"/>
        </w:rPr>
        <w:t xml:space="preserve">both fields in a unique undergraduate combination. </w:t>
      </w:r>
      <w:r w:rsidR="007809FE" w:rsidRPr="00FE7598">
        <w:rPr>
          <w:rFonts w:ascii="Times New Roman" w:hAnsi="Times New Roman"/>
        </w:rPr>
        <w:t xml:space="preserve">Completed </w:t>
      </w:r>
      <w:r w:rsidR="0079220F" w:rsidRPr="00FE7598">
        <w:rPr>
          <w:rFonts w:ascii="Times New Roman" w:hAnsi="Times New Roman"/>
        </w:rPr>
        <w:t>eight</w:t>
      </w:r>
      <w:r w:rsidR="007809FE" w:rsidRPr="00FE7598">
        <w:rPr>
          <w:rFonts w:ascii="Times New Roman" w:hAnsi="Times New Roman"/>
        </w:rPr>
        <w:t xml:space="preserve"> core legal modules </w:t>
      </w:r>
      <w:r w:rsidR="00D14485">
        <w:rPr>
          <w:rFonts w:ascii="Times New Roman" w:hAnsi="Times New Roman"/>
        </w:rPr>
        <w:t>in addition to</w:t>
      </w:r>
      <w:r w:rsidR="0079220F" w:rsidRPr="00FE7598">
        <w:rPr>
          <w:rFonts w:ascii="Times New Roman" w:hAnsi="Times New Roman"/>
        </w:rPr>
        <w:t xml:space="preserve"> </w:t>
      </w:r>
      <w:r w:rsidR="00D1758E" w:rsidRPr="00FE7598">
        <w:rPr>
          <w:rFonts w:ascii="Times New Roman" w:hAnsi="Times New Roman"/>
        </w:rPr>
        <w:t>e</w:t>
      </w:r>
      <w:r w:rsidR="0079220F" w:rsidRPr="00FE7598">
        <w:rPr>
          <w:rFonts w:ascii="Times New Roman" w:hAnsi="Times New Roman"/>
        </w:rPr>
        <w:t xml:space="preserve">mployment and </w:t>
      </w:r>
      <w:r w:rsidR="00D1758E" w:rsidRPr="00FE7598">
        <w:rPr>
          <w:rFonts w:ascii="Times New Roman" w:hAnsi="Times New Roman"/>
        </w:rPr>
        <w:t>m</w:t>
      </w:r>
      <w:r w:rsidR="0079220F" w:rsidRPr="00FE7598">
        <w:rPr>
          <w:rFonts w:ascii="Times New Roman" w:hAnsi="Times New Roman"/>
        </w:rPr>
        <w:t xml:space="preserve">edia </w:t>
      </w:r>
      <w:r w:rsidR="00D1758E" w:rsidRPr="00FE7598">
        <w:rPr>
          <w:rFonts w:ascii="Times New Roman" w:hAnsi="Times New Roman"/>
        </w:rPr>
        <w:t>l</w:t>
      </w:r>
      <w:r w:rsidR="0079220F" w:rsidRPr="00FE7598">
        <w:rPr>
          <w:rFonts w:ascii="Times New Roman" w:hAnsi="Times New Roman"/>
        </w:rPr>
        <w:t>aw as elective modules</w:t>
      </w:r>
      <w:r w:rsidR="007809FE" w:rsidRPr="00FE7598">
        <w:rPr>
          <w:rFonts w:ascii="Times New Roman" w:hAnsi="Times New Roman"/>
        </w:rPr>
        <w:t xml:space="preserve">. </w:t>
      </w:r>
      <w:r w:rsidR="00F13EBC" w:rsidRPr="00FE7598">
        <w:rPr>
          <w:rFonts w:ascii="Times New Roman" w:hAnsi="Times New Roman"/>
        </w:rPr>
        <w:t>Developed o</w:t>
      </w:r>
      <w:r w:rsidR="009423EB" w:rsidRPr="00FE7598">
        <w:rPr>
          <w:rFonts w:ascii="Times New Roman" w:hAnsi="Times New Roman"/>
        </w:rPr>
        <w:t>rganisational</w:t>
      </w:r>
      <w:r w:rsidRPr="00FE7598">
        <w:rPr>
          <w:rFonts w:ascii="Times New Roman" w:hAnsi="Times New Roman"/>
        </w:rPr>
        <w:t>, research</w:t>
      </w:r>
      <w:r w:rsidR="009423EB" w:rsidRPr="00FE7598">
        <w:rPr>
          <w:rFonts w:ascii="Times New Roman" w:hAnsi="Times New Roman"/>
        </w:rPr>
        <w:t xml:space="preserve"> and critical thinking</w:t>
      </w:r>
      <w:r w:rsidR="00F86A9A" w:rsidRPr="00FE7598">
        <w:rPr>
          <w:rFonts w:ascii="Times New Roman" w:hAnsi="Times New Roman"/>
        </w:rPr>
        <w:t xml:space="preserve"> skills</w:t>
      </w:r>
      <w:r w:rsidR="002E29F7" w:rsidRPr="00FE7598">
        <w:rPr>
          <w:rFonts w:ascii="Times New Roman" w:hAnsi="Times New Roman"/>
        </w:rPr>
        <w:t xml:space="preserve"> through the completion of</w:t>
      </w:r>
      <w:r w:rsidR="009423EB" w:rsidRPr="00FE7598">
        <w:rPr>
          <w:rFonts w:ascii="Times New Roman" w:hAnsi="Times New Roman"/>
        </w:rPr>
        <w:t xml:space="preserve"> </w:t>
      </w:r>
      <w:r w:rsidR="002E29F7" w:rsidRPr="00FE7598">
        <w:rPr>
          <w:rFonts w:ascii="Times New Roman" w:hAnsi="Times New Roman"/>
        </w:rPr>
        <w:t>assignments</w:t>
      </w:r>
      <w:r w:rsidR="009423EB" w:rsidRPr="00FE7598">
        <w:rPr>
          <w:rFonts w:ascii="Times New Roman" w:hAnsi="Times New Roman"/>
        </w:rPr>
        <w:t xml:space="preserve"> throughout</w:t>
      </w:r>
      <w:r w:rsidR="00196190" w:rsidRPr="00FE7598">
        <w:rPr>
          <w:rFonts w:ascii="Times New Roman" w:hAnsi="Times New Roman"/>
        </w:rPr>
        <w:t>.</w:t>
      </w:r>
      <w:r w:rsidR="003626DC" w:rsidRPr="00FE7598">
        <w:rPr>
          <w:rFonts w:ascii="Times New Roman" w:hAnsi="Times New Roman"/>
        </w:rPr>
        <w:t xml:space="preserve"> I have applied </w:t>
      </w:r>
      <w:r w:rsidR="00DD648E" w:rsidRPr="00FE7598">
        <w:rPr>
          <w:rFonts w:ascii="Times New Roman" w:hAnsi="Times New Roman"/>
        </w:rPr>
        <w:t>th</w:t>
      </w:r>
      <w:r w:rsidR="00900E7B">
        <w:rPr>
          <w:rFonts w:ascii="Times New Roman" w:hAnsi="Times New Roman"/>
        </w:rPr>
        <w:t>e</w:t>
      </w:r>
      <w:r w:rsidR="00DD648E" w:rsidRPr="00FE7598">
        <w:rPr>
          <w:rFonts w:ascii="Times New Roman" w:hAnsi="Times New Roman"/>
        </w:rPr>
        <w:t xml:space="preserve"> knowledge</w:t>
      </w:r>
      <w:r w:rsidR="00900E7B">
        <w:rPr>
          <w:rFonts w:ascii="Times New Roman" w:hAnsi="Times New Roman"/>
        </w:rPr>
        <w:t xml:space="preserve"> learned</w:t>
      </w:r>
      <w:r w:rsidR="00DD648E" w:rsidRPr="00FE7598">
        <w:rPr>
          <w:rFonts w:ascii="Times New Roman" w:hAnsi="Times New Roman"/>
        </w:rPr>
        <w:t xml:space="preserve"> </w:t>
      </w:r>
      <w:r w:rsidR="003626DC" w:rsidRPr="00FE7598">
        <w:rPr>
          <w:rFonts w:ascii="Times New Roman" w:hAnsi="Times New Roman"/>
        </w:rPr>
        <w:t>in</w:t>
      </w:r>
      <w:r w:rsidR="009A3318">
        <w:rPr>
          <w:rFonts w:ascii="Times New Roman" w:hAnsi="Times New Roman"/>
        </w:rPr>
        <w:t xml:space="preserve"> </w:t>
      </w:r>
      <w:r w:rsidR="002A531C">
        <w:rPr>
          <w:rFonts w:ascii="Times New Roman" w:hAnsi="Times New Roman"/>
        </w:rPr>
        <w:t>subsequent</w:t>
      </w:r>
      <w:r w:rsidR="009A3318">
        <w:rPr>
          <w:rFonts w:ascii="Times New Roman" w:hAnsi="Times New Roman"/>
        </w:rPr>
        <w:t xml:space="preserve"> legal and accounting internships.</w:t>
      </w:r>
    </w:p>
    <w:p w14:paraId="612AA300" w14:textId="7E6C3409" w:rsidR="00842BB1" w:rsidRDefault="00BC2563" w:rsidP="00842BB1">
      <w:pPr>
        <w:spacing w:line="240" w:lineRule="auto"/>
        <w:rPr>
          <w:rFonts w:ascii="Times New Roman" w:hAnsi="Times New Roman"/>
        </w:rPr>
      </w:pPr>
      <w:r w:rsidRPr="00FE7598">
        <w:rPr>
          <w:rFonts w:ascii="Times New Roman" w:hAnsi="Times New Roman"/>
          <w:b/>
        </w:rPr>
        <w:t>2010-2016</w:t>
      </w:r>
      <w:r w:rsidR="0088350D">
        <w:rPr>
          <w:rFonts w:ascii="Times New Roman" w:hAnsi="Times New Roman"/>
        </w:rPr>
        <w:tab/>
      </w:r>
      <w:r w:rsidRPr="00FE7598">
        <w:rPr>
          <w:rFonts w:ascii="Times New Roman" w:hAnsi="Times New Roman"/>
          <w:b/>
        </w:rPr>
        <w:t>St. Andrews College Dublin</w:t>
      </w:r>
      <w:r w:rsidR="00FE7598" w:rsidRPr="00FE7598">
        <w:rPr>
          <w:rFonts w:ascii="Times New Roman" w:hAnsi="Times New Roman"/>
          <w:b/>
        </w:rPr>
        <w:t xml:space="preserve"> [460 points]</w:t>
      </w:r>
    </w:p>
    <w:p w14:paraId="62FC9B71" w14:textId="44501C3D" w:rsidR="00FC2EFD" w:rsidRPr="00842BB1" w:rsidRDefault="00842BB1" w:rsidP="00842B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8B0C4" wp14:editId="4EFD8DD5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890260" cy="15240"/>
                <wp:effectExtent l="0" t="0" r="3429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D66A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pt" to="463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FE7598">
        <w:rPr>
          <w:rFonts w:ascii="Times New Roman" w:hAnsi="Times New Roman"/>
        </w:rPr>
        <w:t>Leaving Cert (Hons):</w:t>
      </w:r>
      <w:r w:rsidRPr="00FE7598">
        <w:rPr>
          <w:rFonts w:ascii="Times New Roman" w:hAnsi="Times New Roman"/>
        </w:rPr>
        <w:tab/>
        <w:t>Maths, French, English, Geography, Accounting, Music, Physics, Irish (Ord</w:t>
      </w:r>
      <w:r>
        <w:rPr>
          <w:rFonts w:ascii="Times New Roman" w:hAnsi="Times New Roman"/>
        </w:rPr>
        <w:t>)</w:t>
      </w:r>
      <w:r w:rsidR="00120996" w:rsidRPr="00FE7598">
        <w:rPr>
          <w:rFonts w:ascii="Times New Roman" w:hAnsi="Times New Roman"/>
        </w:rPr>
        <w:tab/>
      </w:r>
    </w:p>
    <w:p w14:paraId="3C266944" w14:textId="473C615E" w:rsidR="005D0777" w:rsidRPr="00FE7598" w:rsidRDefault="00FC2EFD" w:rsidP="002A710F">
      <w:pPr>
        <w:spacing w:line="240" w:lineRule="auto"/>
        <w:jc w:val="both"/>
        <w:rPr>
          <w:rFonts w:ascii="Times New Roman" w:hAnsi="Times New Roman"/>
          <w:b/>
          <w:i/>
          <w:u w:val="single"/>
        </w:rPr>
      </w:pPr>
      <w:r w:rsidRPr="00FE7598">
        <w:rPr>
          <w:rFonts w:ascii="Times New Roman" w:hAnsi="Times New Roman"/>
          <w:b/>
          <w:iCs/>
        </w:rPr>
        <w:t>Legal</w:t>
      </w:r>
      <w:r w:rsidR="003E5193" w:rsidRPr="00FE7598">
        <w:rPr>
          <w:rFonts w:ascii="Times New Roman" w:hAnsi="Times New Roman"/>
          <w:b/>
          <w:iCs/>
        </w:rPr>
        <w:t xml:space="preserve"> Work Experience:</w:t>
      </w:r>
    </w:p>
    <w:p w14:paraId="721FEA7B" w14:textId="51AB080C" w:rsidR="008F59B0" w:rsidRPr="00FE7598" w:rsidRDefault="00923BE3" w:rsidP="001A6850">
      <w:pPr>
        <w:spacing w:line="240" w:lineRule="auto"/>
        <w:ind w:left="2160" w:hanging="2160"/>
        <w:rPr>
          <w:rFonts w:ascii="Times New Roman" w:hAnsi="Times New Roman"/>
          <w:b/>
        </w:rPr>
      </w:pPr>
      <w:r w:rsidRPr="00FE7598">
        <w:rPr>
          <w:rFonts w:ascii="Times New Roman" w:hAnsi="Times New Roman"/>
          <w:b/>
        </w:rPr>
        <w:t>Evershed</w:t>
      </w:r>
      <w:r w:rsidR="00DB6F82" w:rsidRPr="00FE7598">
        <w:rPr>
          <w:rFonts w:ascii="Times New Roman" w:hAnsi="Times New Roman"/>
          <w:b/>
        </w:rPr>
        <w:t xml:space="preserve">s </w:t>
      </w:r>
      <w:r w:rsidRPr="00FE7598">
        <w:rPr>
          <w:rFonts w:ascii="Times New Roman" w:hAnsi="Times New Roman"/>
          <w:b/>
        </w:rPr>
        <w:t xml:space="preserve">Sutherland </w:t>
      </w:r>
      <w:r w:rsidRPr="00FE7598">
        <w:rPr>
          <w:rFonts w:ascii="Times New Roman" w:hAnsi="Times New Roman"/>
          <w:b/>
        </w:rPr>
        <w:tab/>
        <w:t>Summer Internship Programme 2019</w:t>
      </w:r>
      <w:r w:rsidR="000B074A" w:rsidRPr="00FE7598">
        <w:rPr>
          <w:rFonts w:ascii="Times New Roman" w:hAnsi="Times New Roman"/>
          <w:b/>
        </w:rPr>
        <w:t>:</w:t>
      </w:r>
      <w:r w:rsidRPr="00FE7598">
        <w:rPr>
          <w:rFonts w:ascii="Times New Roman" w:hAnsi="Times New Roman"/>
          <w:b/>
        </w:rPr>
        <w:t xml:space="preserve"> </w:t>
      </w:r>
      <w:r w:rsidR="000B074A" w:rsidRPr="00FE7598">
        <w:rPr>
          <w:rFonts w:ascii="Times New Roman" w:hAnsi="Times New Roman"/>
          <w:b/>
        </w:rPr>
        <w:t>28</w:t>
      </w:r>
      <w:r w:rsidR="000B074A" w:rsidRPr="00FE7598">
        <w:rPr>
          <w:rFonts w:ascii="Times New Roman" w:hAnsi="Times New Roman"/>
          <w:b/>
          <w:vertAlign w:val="superscript"/>
        </w:rPr>
        <w:t>th</w:t>
      </w:r>
      <w:r w:rsidR="000B074A" w:rsidRPr="00FE7598">
        <w:rPr>
          <w:rFonts w:ascii="Times New Roman" w:hAnsi="Times New Roman"/>
          <w:b/>
        </w:rPr>
        <w:t xml:space="preserve"> May – 9</w:t>
      </w:r>
      <w:r w:rsidR="000B074A" w:rsidRPr="00FE7598">
        <w:rPr>
          <w:rFonts w:ascii="Times New Roman" w:hAnsi="Times New Roman"/>
          <w:b/>
          <w:vertAlign w:val="superscript"/>
        </w:rPr>
        <w:t>th</w:t>
      </w:r>
      <w:r w:rsidR="000B074A" w:rsidRPr="00FE7598">
        <w:rPr>
          <w:rFonts w:ascii="Times New Roman" w:hAnsi="Times New Roman"/>
          <w:b/>
        </w:rPr>
        <w:t xml:space="preserve"> August (11 weeks)</w:t>
      </w:r>
    </w:p>
    <w:p w14:paraId="041872D6" w14:textId="47E0CAB2" w:rsidR="00D97598" w:rsidRPr="00FE7598" w:rsidRDefault="00C25D0B" w:rsidP="00DD648E">
      <w:pPr>
        <w:spacing w:line="240" w:lineRule="auto"/>
        <w:rPr>
          <w:rFonts w:ascii="Times New Roman" w:hAnsi="Times New Roman"/>
        </w:rPr>
      </w:pPr>
      <w:r w:rsidRPr="00FE7598">
        <w:rPr>
          <w:rFonts w:ascii="Times New Roman" w:hAnsi="Times New Roman"/>
        </w:rPr>
        <w:t>Worked in Corporate Department</w:t>
      </w:r>
      <w:r w:rsidR="00DD648E" w:rsidRPr="00FE7598">
        <w:rPr>
          <w:rFonts w:ascii="Times New Roman" w:hAnsi="Times New Roman"/>
        </w:rPr>
        <w:t xml:space="preserve"> with a </w:t>
      </w:r>
      <w:r w:rsidRPr="00FE7598">
        <w:rPr>
          <w:rFonts w:ascii="Times New Roman" w:hAnsi="Times New Roman"/>
        </w:rPr>
        <w:t>senior partner</w:t>
      </w:r>
      <w:r w:rsidR="00DD648E" w:rsidRPr="00FE7598">
        <w:rPr>
          <w:rFonts w:ascii="Times New Roman" w:hAnsi="Times New Roman"/>
        </w:rPr>
        <w:t xml:space="preserve">. </w:t>
      </w:r>
      <w:r w:rsidR="0047508B" w:rsidRPr="00FE7598">
        <w:rPr>
          <w:rFonts w:ascii="Times New Roman" w:hAnsi="Times New Roman"/>
        </w:rPr>
        <w:t>Gain</w:t>
      </w:r>
      <w:r w:rsidR="000B074A" w:rsidRPr="00FE7598">
        <w:rPr>
          <w:rFonts w:ascii="Times New Roman" w:hAnsi="Times New Roman"/>
        </w:rPr>
        <w:t>ed</w:t>
      </w:r>
      <w:r w:rsidR="0047508B" w:rsidRPr="00FE7598">
        <w:rPr>
          <w:rFonts w:ascii="Times New Roman" w:hAnsi="Times New Roman"/>
        </w:rPr>
        <w:t xml:space="preserve"> insight into </w:t>
      </w:r>
      <w:r w:rsidR="00196190" w:rsidRPr="00FE7598">
        <w:rPr>
          <w:rFonts w:ascii="Times New Roman" w:hAnsi="Times New Roman"/>
        </w:rPr>
        <w:t xml:space="preserve">commercial legal practice and </w:t>
      </w:r>
      <w:r w:rsidR="004218C4" w:rsidRPr="00FE7598">
        <w:rPr>
          <w:rFonts w:ascii="Times New Roman" w:hAnsi="Times New Roman"/>
        </w:rPr>
        <w:t>the communication, organisational and delegation skills required</w:t>
      </w:r>
      <w:r w:rsidR="00083AEE" w:rsidRPr="00FE7598">
        <w:rPr>
          <w:rFonts w:ascii="Times New Roman" w:hAnsi="Times New Roman"/>
        </w:rPr>
        <w:t>. S</w:t>
      </w:r>
      <w:r w:rsidR="009C14B4" w:rsidRPr="00FE7598">
        <w:rPr>
          <w:rFonts w:ascii="Times New Roman" w:hAnsi="Times New Roman"/>
        </w:rPr>
        <w:t>kills developed include:</w:t>
      </w:r>
    </w:p>
    <w:p w14:paraId="4B601462" w14:textId="65150D9A" w:rsidR="00083AEE" w:rsidRPr="00FE7598" w:rsidRDefault="00FA5E1B" w:rsidP="0019619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CD757E" w:rsidRPr="00FE7598">
        <w:rPr>
          <w:rFonts w:ascii="Times New Roman" w:hAnsi="Times New Roman"/>
        </w:rPr>
        <w:t xml:space="preserve">rafting </w:t>
      </w:r>
      <w:r w:rsidR="009C14B4" w:rsidRPr="00FE7598">
        <w:rPr>
          <w:rFonts w:ascii="Times New Roman" w:hAnsi="Times New Roman"/>
        </w:rPr>
        <w:t xml:space="preserve">and researching </w:t>
      </w:r>
      <w:r w:rsidR="00CD757E" w:rsidRPr="00FE7598">
        <w:rPr>
          <w:rFonts w:ascii="Times New Roman" w:hAnsi="Times New Roman"/>
        </w:rPr>
        <w:t>skills</w:t>
      </w:r>
      <w:r w:rsidR="009C14B4" w:rsidRPr="00FE7598">
        <w:rPr>
          <w:rFonts w:ascii="Times New Roman" w:hAnsi="Times New Roman"/>
        </w:rPr>
        <w:t>:</w:t>
      </w:r>
      <w:r w:rsidR="00CD757E" w:rsidRPr="00FE7598">
        <w:rPr>
          <w:rFonts w:ascii="Times New Roman" w:hAnsi="Times New Roman"/>
        </w:rPr>
        <w:t xml:space="preserve"> </w:t>
      </w:r>
      <w:r w:rsidR="008B4ABE">
        <w:rPr>
          <w:rFonts w:ascii="Times New Roman" w:hAnsi="Times New Roman"/>
        </w:rPr>
        <w:t>drafting</w:t>
      </w:r>
      <w:r w:rsidR="00CD757E" w:rsidRPr="00FE7598">
        <w:rPr>
          <w:rFonts w:ascii="Times New Roman" w:hAnsi="Times New Roman"/>
        </w:rPr>
        <w:t xml:space="preserve"> board minutes and </w:t>
      </w:r>
      <w:r w:rsidR="00866E53">
        <w:rPr>
          <w:rFonts w:ascii="Times New Roman" w:hAnsi="Times New Roman"/>
        </w:rPr>
        <w:t>reviewing</w:t>
      </w:r>
      <w:r w:rsidR="00CD757E" w:rsidRPr="00FE7598">
        <w:rPr>
          <w:rFonts w:ascii="Times New Roman" w:hAnsi="Times New Roman"/>
        </w:rPr>
        <w:t xml:space="preserve"> a company’s constitution</w:t>
      </w:r>
      <w:r w:rsidR="00196190" w:rsidRPr="00FE7598">
        <w:rPr>
          <w:rFonts w:ascii="Times New Roman" w:hAnsi="Times New Roman"/>
        </w:rPr>
        <w:t xml:space="preserve">, </w:t>
      </w:r>
      <w:r w:rsidR="008B4ABE">
        <w:rPr>
          <w:rFonts w:ascii="Times New Roman" w:hAnsi="Times New Roman"/>
        </w:rPr>
        <w:t>drafting</w:t>
      </w:r>
      <w:r w:rsidR="00CD757E" w:rsidRPr="00FE7598">
        <w:rPr>
          <w:rFonts w:ascii="Times New Roman" w:hAnsi="Times New Roman"/>
        </w:rPr>
        <w:t xml:space="preserve"> legal memos on</w:t>
      </w:r>
      <w:r w:rsidR="00D52BD9">
        <w:rPr>
          <w:rFonts w:ascii="Times New Roman" w:hAnsi="Times New Roman"/>
        </w:rPr>
        <w:t xml:space="preserve"> </w:t>
      </w:r>
      <w:r w:rsidR="00CD757E" w:rsidRPr="00FE7598">
        <w:rPr>
          <w:rFonts w:ascii="Times New Roman" w:hAnsi="Times New Roman"/>
        </w:rPr>
        <w:t xml:space="preserve">topics </w:t>
      </w:r>
      <w:r w:rsidR="008B4ABE">
        <w:rPr>
          <w:rFonts w:ascii="Times New Roman" w:hAnsi="Times New Roman"/>
        </w:rPr>
        <w:t>including</w:t>
      </w:r>
      <w:r w:rsidR="00CD757E" w:rsidRPr="00FE7598">
        <w:rPr>
          <w:rFonts w:ascii="Times New Roman" w:hAnsi="Times New Roman"/>
        </w:rPr>
        <w:t xml:space="preserve"> mergers and powers of attorney. </w:t>
      </w:r>
    </w:p>
    <w:p w14:paraId="474FEA0E" w14:textId="07A108A9" w:rsidR="00CD757E" w:rsidRPr="00FE7598" w:rsidRDefault="00CF737B" w:rsidP="00FC2E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FE7598">
        <w:rPr>
          <w:rFonts w:ascii="Times New Roman" w:hAnsi="Times New Roman"/>
        </w:rPr>
        <w:t>P</w:t>
      </w:r>
      <w:r w:rsidR="00CD757E" w:rsidRPr="00FE7598">
        <w:rPr>
          <w:rFonts w:ascii="Times New Roman" w:hAnsi="Times New Roman"/>
        </w:rPr>
        <w:t>roblem-solving</w:t>
      </w:r>
      <w:r w:rsidR="00196190" w:rsidRPr="00FE7598">
        <w:rPr>
          <w:rFonts w:ascii="Times New Roman" w:hAnsi="Times New Roman"/>
        </w:rPr>
        <w:t xml:space="preserve"> and attention to detail</w:t>
      </w:r>
      <w:r w:rsidR="00CD757E" w:rsidRPr="00FE7598">
        <w:rPr>
          <w:rFonts w:ascii="Times New Roman" w:hAnsi="Times New Roman"/>
        </w:rPr>
        <w:t xml:space="preserve"> skills</w:t>
      </w:r>
      <w:r w:rsidR="00083AEE" w:rsidRPr="00FE7598">
        <w:rPr>
          <w:rFonts w:ascii="Times New Roman" w:hAnsi="Times New Roman"/>
        </w:rPr>
        <w:t xml:space="preserve">: </w:t>
      </w:r>
      <w:r w:rsidR="00CD757E" w:rsidRPr="00FE7598">
        <w:rPr>
          <w:rFonts w:ascii="Times New Roman" w:hAnsi="Times New Roman"/>
        </w:rPr>
        <w:t>tracing a company’s unknown share capital history</w:t>
      </w:r>
      <w:r w:rsidR="00947EF6">
        <w:rPr>
          <w:rFonts w:ascii="Times New Roman" w:hAnsi="Times New Roman"/>
        </w:rPr>
        <w:t xml:space="preserve"> and assisting in the reso</w:t>
      </w:r>
      <w:r w:rsidR="00FA5E1B">
        <w:rPr>
          <w:rFonts w:ascii="Times New Roman" w:hAnsi="Times New Roman"/>
        </w:rPr>
        <w:t xml:space="preserve">lution of client queries. </w:t>
      </w:r>
    </w:p>
    <w:p w14:paraId="7EA5322F" w14:textId="52F691C5" w:rsidR="00DF4EFA" w:rsidRPr="00FE7598" w:rsidRDefault="00CF737B" w:rsidP="00FC2E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FE7598">
        <w:rPr>
          <w:rFonts w:ascii="Times New Roman" w:hAnsi="Times New Roman"/>
        </w:rPr>
        <w:t>P</w:t>
      </w:r>
      <w:r w:rsidR="007F08A2" w:rsidRPr="00FE7598">
        <w:rPr>
          <w:rFonts w:ascii="Times New Roman" w:hAnsi="Times New Roman"/>
        </w:rPr>
        <w:t>resentation skills</w:t>
      </w:r>
      <w:r w:rsidR="00083AEE" w:rsidRPr="00FE7598">
        <w:rPr>
          <w:rFonts w:ascii="Times New Roman" w:hAnsi="Times New Roman"/>
        </w:rPr>
        <w:t>:</w:t>
      </w:r>
      <w:r w:rsidR="007F08A2" w:rsidRPr="00FE7598">
        <w:rPr>
          <w:rFonts w:ascii="Times New Roman" w:hAnsi="Times New Roman"/>
        </w:rPr>
        <w:t xml:space="preserve"> deliver</w:t>
      </w:r>
      <w:r w:rsidR="00083AEE" w:rsidRPr="00FE7598">
        <w:rPr>
          <w:rFonts w:ascii="Times New Roman" w:hAnsi="Times New Roman"/>
        </w:rPr>
        <w:t>ed</w:t>
      </w:r>
      <w:r w:rsidR="001A5F47" w:rsidRPr="00FE7598">
        <w:rPr>
          <w:rFonts w:ascii="Times New Roman" w:hAnsi="Times New Roman"/>
        </w:rPr>
        <w:t xml:space="preserve"> a group presentation on a social media campaign for the </w:t>
      </w:r>
      <w:r w:rsidR="00B045D4" w:rsidRPr="00FE7598">
        <w:rPr>
          <w:rFonts w:ascii="Times New Roman" w:hAnsi="Times New Roman"/>
        </w:rPr>
        <w:t xml:space="preserve">firm </w:t>
      </w:r>
      <w:r w:rsidR="001A5F47" w:rsidRPr="00FE7598">
        <w:rPr>
          <w:rFonts w:ascii="Times New Roman" w:hAnsi="Times New Roman"/>
        </w:rPr>
        <w:t>at the end of the internship</w:t>
      </w:r>
      <w:r w:rsidRPr="00FE7598">
        <w:rPr>
          <w:rFonts w:ascii="Times New Roman" w:hAnsi="Times New Roman"/>
        </w:rPr>
        <w:t>.</w:t>
      </w:r>
    </w:p>
    <w:p w14:paraId="29BCAF52" w14:textId="71B304BB" w:rsidR="00842BB1" w:rsidRDefault="004E5434" w:rsidP="00842BB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DC9A8" wp14:editId="7CF0CB87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57302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B745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pt,30pt" to="851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083AEE" w:rsidRPr="00FE7598">
        <w:rPr>
          <w:rFonts w:ascii="Times New Roman" w:hAnsi="Times New Roman"/>
        </w:rPr>
        <w:t>Personal development:</w:t>
      </w:r>
      <w:r w:rsidR="004268F9" w:rsidRPr="00FE7598">
        <w:rPr>
          <w:rFonts w:ascii="Times New Roman" w:hAnsi="Times New Roman"/>
        </w:rPr>
        <w:t xml:space="preserve"> bec</w:t>
      </w:r>
      <w:r>
        <w:rPr>
          <w:rFonts w:ascii="Times New Roman" w:hAnsi="Times New Roman"/>
        </w:rPr>
        <w:t>ame</w:t>
      </w:r>
      <w:r w:rsidR="004268F9" w:rsidRPr="00FE7598">
        <w:rPr>
          <w:rFonts w:ascii="Times New Roman" w:hAnsi="Times New Roman"/>
        </w:rPr>
        <w:t xml:space="preserve"> more mature and confident in the workplace</w:t>
      </w:r>
      <w:r w:rsidR="0039188B" w:rsidRPr="00FE7598">
        <w:rPr>
          <w:rFonts w:ascii="Times New Roman" w:hAnsi="Times New Roman"/>
        </w:rPr>
        <w:t>. Gained great experience at the firm</w:t>
      </w:r>
      <w:r w:rsidR="004268F9" w:rsidRPr="00FE7598">
        <w:rPr>
          <w:rFonts w:ascii="Times New Roman" w:hAnsi="Times New Roman"/>
        </w:rPr>
        <w:t xml:space="preserve"> motivating me to pursue a future career in a co</w:t>
      </w:r>
      <w:r>
        <w:rPr>
          <w:rFonts w:ascii="Times New Roman" w:hAnsi="Times New Roman"/>
        </w:rPr>
        <w:t>mmercial</w:t>
      </w:r>
      <w:r w:rsidR="004268F9" w:rsidRPr="00FE7598">
        <w:rPr>
          <w:rFonts w:ascii="Times New Roman" w:hAnsi="Times New Roman"/>
        </w:rPr>
        <w:t xml:space="preserve"> law firm. </w:t>
      </w:r>
    </w:p>
    <w:p w14:paraId="1ADFB22A" w14:textId="14ADFC41" w:rsidR="00FC2EFD" w:rsidRPr="00842BB1" w:rsidRDefault="00FC2EFD" w:rsidP="00842BB1">
      <w:pPr>
        <w:spacing w:line="240" w:lineRule="auto"/>
        <w:rPr>
          <w:rFonts w:ascii="Times New Roman" w:hAnsi="Times New Roman"/>
        </w:rPr>
      </w:pPr>
      <w:r w:rsidRPr="00842BB1">
        <w:rPr>
          <w:rFonts w:ascii="Times New Roman" w:hAnsi="Times New Roman"/>
          <w:b/>
          <w:bCs/>
        </w:rPr>
        <w:t>Other Work experience</w:t>
      </w:r>
      <w:r w:rsidR="00EC4F18">
        <w:rPr>
          <w:rFonts w:ascii="Times New Roman" w:hAnsi="Times New Roman"/>
          <w:b/>
          <w:bCs/>
        </w:rPr>
        <w:t>:</w:t>
      </w:r>
    </w:p>
    <w:p w14:paraId="77359393" w14:textId="20CA2265" w:rsidR="00FC2EFD" w:rsidRPr="00FE7598" w:rsidRDefault="00FC2EFD" w:rsidP="00196190">
      <w:pPr>
        <w:spacing w:line="240" w:lineRule="auto"/>
        <w:rPr>
          <w:rFonts w:ascii="Times New Roman" w:hAnsi="Times New Roman"/>
          <w:b/>
          <w:iCs/>
        </w:rPr>
      </w:pPr>
      <w:r w:rsidRPr="00FE7598">
        <w:rPr>
          <w:rFonts w:ascii="Times New Roman" w:hAnsi="Times New Roman"/>
          <w:b/>
          <w:iCs/>
        </w:rPr>
        <w:t>Verve Marketing</w:t>
      </w:r>
      <w:r w:rsidR="00FE7598">
        <w:rPr>
          <w:rFonts w:ascii="Times New Roman" w:hAnsi="Times New Roman"/>
          <w:b/>
          <w:iCs/>
        </w:rPr>
        <w:t xml:space="preserve">: </w:t>
      </w:r>
      <w:r w:rsidRPr="00FE7598">
        <w:rPr>
          <w:rFonts w:ascii="Times New Roman" w:hAnsi="Times New Roman"/>
          <w:b/>
          <w:iCs/>
        </w:rPr>
        <w:t>Part Tine Crew Work: 22</w:t>
      </w:r>
      <w:r w:rsidRPr="00FE7598">
        <w:rPr>
          <w:rFonts w:ascii="Times New Roman" w:hAnsi="Times New Roman"/>
          <w:b/>
          <w:iCs/>
          <w:vertAlign w:val="superscript"/>
        </w:rPr>
        <w:t>nd</w:t>
      </w:r>
      <w:r w:rsidRPr="00FE7598">
        <w:rPr>
          <w:rFonts w:ascii="Times New Roman" w:hAnsi="Times New Roman"/>
          <w:b/>
          <w:iCs/>
        </w:rPr>
        <w:t xml:space="preserve"> November 2019 – Current</w:t>
      </w:r>
    </w:p>
    <w:p w14:paraId="387A70AC" w14:textId="6C04C679" w:rsidR="00BE6885" w:rsidRPr="00FD03FE" w:rsidRDefault="00FC2EFD" w:rsidP="00196190">
      <w:pPr>
        <w:spacing w:line="240" w:lineRule="auto"/>
        <w:rPr>
          <w:rFonts w:ascii="Times New Roman" w:hAnsi="Times New Roman"/>
          <w:iCs/>
        </w:rPr>
      </w:pPr>
      <w:r w:rsidRPr="00FD03FE">
        <w:rPr>
          <w:rFonts w:ascii="Times New Roman" w:hAnsi="Times New Roman"/>
          <w:iCs/>
        </w:rPr>
        <w:t>Completed set up work for events putting up branding and advertisements for client</w:t>
      </w:r>
      <w:r w:rsidR="00196190" w:rsidRPr="00FD03FE">
        <w:rPr>
          <w:rFonts w:ascii="Times New Roman" w:hAnsi="Times New Roman"/>
          <w:iCs/>
        </w:rPr>
        <w:t>s</w:t>
      </w:r>
      <w:r w:rsidRPr="00FD03FE">
        <w:rPr>
          <w:rFonts w:ascii="Times New Roman" w:hAnsi="Times New Roman"/>
          <w:iCs/>
        </w:rPr>
        <w:t xml:space="preserve"> in large scale events such as the Guinness Six Nations Matches.</w:t>
      </w:r>
      <w:r w:rsidR="00FD03FE" w:rsidRPr="00FD03FE">
        <w:rPr>
          <w:rFonts w:ascii="Times New Roman" w:hAnsi="Times New Roman"/>
          <w:iCs/>
        </w:rPr>
        <w:t xml:space="preserve"> </w:t>
      </w:r>
      <w:r w:rsidR="007F7D2B" w:rsidRPr="00FD03FE">
        <w:rPr>
          <w:rFonts w:ascii="Times New Roman" w:hAnsi="Times New Roman"/>
          <w:iCs/>
        </w:rPr>
        <w:t>Teamworking, project management</w:t>
      </w:r>
      <w:r w:rsidR="0046121A" w:rsidRPr="00FD03FE">
        <w:rPr>
          <w:rFonts w:ascii="Times New Roman" w:hAnsi="Times New Roman"/>
          <w:iCs/>
        </w:rPr>
        <w:t xml:space="preserve"> and </w:t>
      </w:r>
      <w:r w:rsidR="0046121A" w:rsidRPr="00FD03FE">
        <w:rPr>
          <w:rFonts w:ascii="Times New Roman" w:hAnsi="Times New Roman"/>
          <w:iCs/>
        </w:rPr>
        <w:lastRenderedPageBreak/>
        <w:t xml:space="preserve">adaptability skills developed through working </w:t>
      </w:r>
      <w:r w:rsidR="000A2B9A" w:rsidRPr="00FD03FE">
        <w:rPr>
          <w:rFonts w:ascii="Times New Roman" w:hAnsi="Times New Roman"/>
          <w:iCs/>
        </w:rPr>
        <w:t>anti-social hours and performing efficiently during night-time hours to complete</w:t>
      </w:r>
      <w:r w:rsidR="007C5AE5" w:rsidRPr="00FD03FE">
        <w:rPr>
          <w:rFonts w:ascii="Times New Roman" w:hAnsi="Times New Roman"/>
          <w:iCs/>
        </w:rPr>
        <w:t xml:space="preserve"> projects where deadlines were critical. </w:t>
      </w:r>
      <w:r w:rsidR="00656215" w:rsidRPr="00FD03FE">
        <w:rPr>
          <w:rFonts w:ascii="Times New Roman" w:hAnsi="Times New Roman"/>
          <w:iCs/>
        </w:rPr>
        <w:t>Work</w:t>
      </w:r>
      <w:r w:rsidR="00656215">
        <w:rPr>
          <w:rFonts w:ascii="Times New Roman" w:hAnsi="Times New Roman"/>
          <w:iCs/>
        </w:rPr>
        <w:t xml:space="preserve"> is currently</w:t>
      </w:r>
      <w:r w:rsidR="00656215" w:rsidRPr="00FD03FE">
        <w:rPr>
          <w:rFonts w:ascii="Times New Roman" w:hAnsi="Times New Roman"/>
          <w:iCs/>
        </w:rPr>
        <w:t xml:space="preserve"> minimal due to the effects of COVID-19</w:t>
      </w:r>
      <w:r w:rsidR="00656215">
        <w:rPr>
          <w:rFonts w:ascii="Times New Roman" w:hAnsi="Times New Roman"/>
          <w:iCs/>
        </w:rPr>
        <w:t xml:space="preserve">. </w:t>
      </w:r>
    </w:p>
    <w:p w14:paraId="59A97118" w14:textId="192FC988" w:rsidR="00842BB1" w:rsidRPr="00842BB1" w:rsidRDefault="00842BB1" w:rsidP="00842BB1">
      <w:pPr>
        <w:spacing w:line="240" w:lineRule="auto"/>
        <w:rPr>
          <w:rFonts w:ascii="Times New Roman" w:hAnsi="Times New Roman"/>
          <w:b/>
        </w:rPr>
      </w:pPr>
      <w:r w:rsidRPr="00842BB1">
        <w:rPr>
          <w:rFonts w:ascii="Times New Roman" w:hAnsi="Times New Roman"/>
          <w:b/>
        </w:rPr>
        <w:t>Groupon: Student Intern Talent Development International Jan 2018 – May 2018 (Part-Time) and August 2018 (Full Time)</w:t>
      </w:r>
    </w:p>
    <w:p w14:paraId="26F11965" w14:textId="17D4978F" w:rsidR="00D329CC" w:rsidRPr="00FD03FE" w:rsidRDefault="00515823" w:rsidP="007C5AE5">
      <w:pPr>
        <w:spacing w:line="240" w:lineRule="auto"/>
        <w:rPr>
          <w:rFonts w:ascii="Times New Roman" w:hAnsi="Times New Roman"/>
        </w:rPr>
      </w:pPr>
      <w:r w:rsidRPr="00FD03FE">
        <w:rPr>
          <w:rFonts w:ascii="Times New Roman" w:hAnsi="Times New Roman"/>
        </w:rPr>
        <w:t>M</w:t>
      </w:r>
      <w:r w:rsidR="009D6ACE" w:rsidRPr="00FD03FE">
        <w:rPr>
          <w:rFonts w:ascii="Times New Roman" w:hAnsi="Times New Roman"/>
        </w:rPr>
        <w:t>anagement</w:t>
      </w:r>
      <w:r w:rsidR="00DD648E" w:rsidRPr="00FD03FE">
        <w:rPr>
          <w:rFonts w:ascii="Times New Roman" w:hAnsi="Times New Roman"/>
        </w:rPr>
        <w:t>, organisation and project management skills</w:t>
      </w:r>
      <w:r w:rsidR="00246D44">
        <w:rPr>
          <w:rFonts w:ascii="Times New Roman" w:hAnsi="Times New Roman"/>
        </w:rPr>
        <w:t xml:space="preserve"> were gained through</w:t>
      </w:r>
      <w:r w:rsidR="009D6ACE" w:rsidRPr="00FD03FE">
        <w:rPr>
          <w:rFonts w:ascii="Times New Roman" w:hAnsi="Times New Roman"/>
        </w:rPr>
        <w:t xml:space="preserve"> </w:t>
      </w:r>
      <w:r w:rsidR="00077142" w:rsidRPr="00FD03FE">
        <w:rPr>
          <w:rFonts w:ascii="Times New Roman" w:hAnsi="Times New Roman"/>
        </w:rPr>
        <w:t>o</w:t>
      </w:r>
      <w:r w:rsidR="00DE7B37" w:rsidRPr="00FD03FE">
        <w:rPr>
          <w:rFonts w:ascii="Times New Roman" w:hAnsi="Times New Roman"/>
        </w:rPr>
        <w:t>rgani</w:t>
      </w:r>
      <w:r w:rsidR="00F31904" w:rsidRPr="00FD03FE">
        <w:rPr>
          <w:rFonts w:ascii="Times New Roman" w:hAnsi="Times New Roman"/>
        </w:rPr>
        <w:t>s</w:t>
      </w:r>
      <w:r w:rsidR="00D329CC" w:rsidRPr="00FD03FE">
        <w:rPr>
          <w:rFonts w:ascii="Times New Roman" w:hAnsi="Times New Roman"/>
        </w:rPr>
        <w:t>ing</w:t>
      </w:r>
      <w:r w:rsidR="00DE7B37" w:rsidRPr="00FD03FE">
        <w:rPr>
          <w:rFonts w:ascii="Times New Roman" w:hAnsi="Times New Roman"/>
        </w:rPr>
        <w:t xml:space="preserve"> and allocat</w:t>
      </w:r>
      <w:r w:rsidR="002878A1" w:rsidRPr="00FD03FE">
        <w:rPr>
          <w:rFonts w:ascii="Times New Roman" w:hAnsi="Times New Roman"/>
        </w:rPr>
        <w:t xml:space="preserve">ing </w:t>
      </w:r>
      <w:r w:rsidR="00DE7B37" w:rsidRPr="00FD03FE">
        <w:rPr>
          <w:rFonts w:ascii="Times New Roman" w:hAnsi="Times New Roman"/>
        </w:rPr>
        <w:t>employees to specific</w:t>
      </w:r>
      <w:r w:rsidR="002A4CF4" w:rsidRPr="00FD03FE">
        <w:rPr>
          <w:rFonts w:ascii="Times New Roman" w:hAnsi="Times New Roman"/>
        </w:rPr>
        <w:t xml:space="preserve"> online</w:t>
      </w:r>
      <w:r w:rsidR="00DE7B37" w:rsidRPr="00FD03FE">
        <w:rPr>
          <w:rFonts w:ascii="Times New Roman" w:hAnsi="Times New Roman"/>
        </w:rPr>
        <w:t xml:space="preserve"> trainings</w:t>
      </w:r>
      <w:r w:rsidR="00492C78">
        <w:rPr>
          <w:rFonts w:ascii="Times New Roman" w:hAnsi="Times New Roman"/>
        </w:rPr>
        <w:t>,</w:t>
      </w:r>
      <w:r w:rsidR="00DE7B37" w:rsidRPr="00FD03FE">
        <w:rPr>
          <w:rFonts w:ascii="Times New Roman" w:hAnsi="Times New Roman"/>
        </w:rPr>
        <w:t xml:space="preserve"> dealing with employees from various countries in Europe</w:t>
      </w:r>
      <w:r w:rsidR="004D01C8">
        <w:rPr>
          <w:rFonts w:ascii="Times New Roman" w:hAnsi="Times New Roman"/>
        </w:rPr>
        <w:t xml:space="preserve"> and</w:t>
      </w:r>
      <w:r w:rsidR="00E9584A" w:rsidRPr="00FD03FE">
        <w:rPr>
          <w:rFonts w:ascii="Times New Roman" w:hAnsi="Times New Roman"/>
        </w:rPr>
        <w:t xml:space="preserve"> </w:t>
      </w:r>
      <w:r w:rsidR="00C52B83">
        <w:rPr>
          <w:rFonts w:ascii="Times New Roman" w:hAnsi="Times New Roman"/>
        </w:rPr>
        <w:t xml:space="preserve">the </w:t>
      </w:r>
      <w:r w:rsidR="00E9584A" w:rsidRPr="00FD03FE">
        <w:rPr>
          <w:rFonts w:ascii="Times New Roman" w:hAnsi="Times New Roman"/>
        </w:rPr>
        <w:t>associated logistics</w:t>
      </w:r>
      <w:r w:rsidR="00196190" w:rsidRPr="00FD03FE">
        <w:rPr>
          <w:rFonts w:ascii="Times New Roman" w:hAnsi="Times New Roman"/>
        </w:rPr>
        <w:t xml:space="preserve">. </w:t>
      </w:r>
      <w:r w:rsidR="00E84736">
        <w:rPr>
          <w:rFonts w:ascii="Times New Roman" w:hAnsi="Times New Roman"/>
        </w:rPr>
        <w:t xml:space="preserve">Responsibilities </w:t>
      </w:r>
      <w:r w:rsidR="00492C78">
        <w:rPr>
          <w:rFonts w:ascii="Times New Roman" w:hAnsi="Times New Roman"/>
        </w:rPr>
        <w:t>included;</w:t>
      </w:r>
      <w:r w:rsidR="00E84736">
        <w:rPr>
          <w:rFonts w:ascii="Times New Roman" w:hAnsi="Times New Roman"/>
        </w:rPr>
        <w:t xml:space="preserve"> m</w:t>
      </w:r>
      <w:r w:rsidR="00E9584A" w:rsidRPr="00FD03FE">
        <w:rPr>
          <w:rFonts w:ascii="Times New Roman" w:hAnsi="Times New Roman"/>
        </w:rPr>
        <w:t>anaging</w:t>
      </w:r>
      <w:r w:rsidR="00246D44">
        <w:rPr>
          <w:rFonts w:ascii="Times New Roman" w:hAnsi="Times New Roman"/>
        </w:rPr>
        <w:t xml:space="preserve"> the</w:t>
      </w:r>
      <w:r w:rsidR="002A4CF4" w:rsidRPr="00FD03FE">
        <w:rPr>
          <w:rFonts w:ascii="Times New Roman" w:hAnsi="Times New Roman"/>
        </w:rPr>
        <w:t xml:space="preserve"> </w:t>
      </w:r>
      <w:r w:rsidR="00DE7B37" w:rsidRPr="00FD03FE">
        <w:rPr>
          <w:rFonts w:ascii="Times New Roman" w:hAnsi="Times New Roman"/>
        </w:rPr>
        <w:t>progress of</w:t>
      </w:r>
      <w:r w:rsidR="00196190" w:rsidRPr="00FD03FE">
        <w:rPr>
          <w:rFonts w:ascii="Times New Roman" w:hAnsi="Times New Roman"/>
        </w:rPr>
        <w:t xml:space="preserve"> </w:t>
      </w:r>
      <w:r w:rsidR="00DE7B37" w:rsidRPr="00FD03FE">
        <w:rPr>
          <w:rFonts w:ascii="Times New Roman" w:hAnsi="Times New Roman"/>
        </w:rPr>
        <w:t>employees</w:t>
      </w:r>
      <w:r w:rsidR="00E9584A" w:rsidRPr="00FD03FE">
        <w:rPr>
          <w:rFonts w:ascii="Times New Roman" w:hAnsi="Times New Roman"/>
        </w:rPr>
        <w:t>,</w:t>
      </w:r>
      <w:r w:rsidR="00DE7B37" w:rsidRPr="00FD03FE">
        <w:rPr>
          <w:rFonts w:ascii="Times New Roman" w:hAnsi="Times New Roman"/>
        </w:rPr>
        <w:t xml:space="preserve"> </w:t>
      </w:r>
      <w:r w:rsidR="002A4CF4" w:rsidRPr="00FD03FE">
        <w:rPr>
          <w:rFonts w:ascii="Times New Roman" w:hAnsi="Times New Roman"/>
        </w:rPr>
        <w:t>ensur</w:t>
      </w:r>
      <w:r w:rsidR="00077142" w:rsidRPr="00FD03FE">
        <w:rPr>
          <w:rFonts w:ascii="Times New Roman" w:hAnsi="Times New Roman"/>
        </w:rPr>
        <w:t xml:space="preserve">ing </w:t>
      </w:r>
      <w:r w:rsidR="002A4CF4" w:rsidRPr="00FD03FE">
        <w:rPr>
          <w:rFonts w:ascii="Times New Roman" w:hAnsi="Times New Roman"/>
        </w:rPr>
        <w:t>employees kept up to date</w:t>
      </w:r>
      <w:r w:rsidR="00DD7FB3">
        <w:rPr>
          <w:rFonts w:ascii="Times New Roman" w:hAnsi="Times New Roman"/>
        </w:rPr>
        <w:t xml:space="preserve"> and c</w:t>
      </w:r>
      <w:r w:rsidR="002A4CF4" w:rsidRPr="00FD03FE">
        <w:rPr>
          <w:rFonts w:ascii="Times New Roman" w:hAnsi="Times New Roman"/>
        </w:rPr>
        <w:t>omple</w:t>
      </w:r>
      <w:r w:rsidR="00DD7FB3">
        <w:rPr>
          <w:rFonts w:ascii="Times New Roman" w:hAnsi="Times New Roman"/>
        </w:rPr>
        <w:t>ted</w:t>
      </w:r>
      <w:r w:rsidR="002A4CF4" w:rsidRPr="00FD03FE">
        <w:rPr>
          <w:rFonts w:ascii="Times New Roman" w:hAnsi="Times New Roman"/>
        </w:rPr>
        <w:t xml:space="preserve"> </w:t>
      </w:r>
      <w:r w:rsidR="00D329CC" w:rsidRPr="00FD03FE">
        <w:rPr>
          <w:rFonts w:ascii="Times New Roman" w:hAnsi="Times New Roman"/>
        </w:rPr>
        <w:t xml:space="preserve">mandatory </w:t>
      </w:r>
      <w:r w:rsidR="002A4CF4" w:rsidRPr="00FD03FE">
        <w:rPr>
          <w:rFonts w:ascii="Times New Roman" w:hAnsi="Times New Roman"/>
        </w:rPr>
        <w:t>trainings before the deadline</w:t>
      </w:r>
      <w:r w:rsidR="00E84736">
        <w:rPr>
          <w:rFonts w:ascii="Times New Roman" w:hAnsi="Times New Roman"/>
        </w:rPr>
        <w:t xml:space="preserve">. </w:t>
      </w:r>
    </w:p>
    <w:p w14:paraId="226AD828" w14:textId="433B3CD5" w:rsidR="00196190" w:rsidRPr="007C5AE5" w:rsidRDefault="00515823" w:rsidP="007C5AE5">
      <w:pPr>
        <w:spacing w:line="240" w:lineRule="auto"/>
        <w:rPr>
          <w:rFonts w:ascii="Times New Roman" w:hAnsi="Times New Roman"/>
        </w:rPr>
      </w:pPr>
      <w:r w:rsidRPr="007C5AE5">
        <w:rPr>
          <w:rFonts w:ascii="Times New Roman" w:hAnsi="Times New Roman"/>
        </w:rPr>
        <w:t>R</w:t>
      </w:r>
      <w:r w:rsidR="00077142" w:rsidRPr="007C5AE5">
        <w:rPr>
          <w:rFonts w:ascii="Times New Roman" w:hAnsi="Times New Roman"/>
        </w:rPr>
        <w:t>esearch and communication skills</w:t>
      </w:r>
      <w:r w:rsidR="00C52B83">
        <w:rPr>
          <w:rFonts w:ascii="Times New Roman" w:hAnsi="Times New Roman"/>
        </w:rPr>
        <w:t xml:space="preserve"> were enhanced thro</w:t>
      </w:r>
      <w:r w:rsidR="00DD7FB3">
        <w:rPr>
          <w:rFonts w:ascii="Times New Roman" w:hAnsi="Times New Roman"/>
        </w:rPr>
        <w:t>ugh</w:t>
      </w:r>
      <w:r w:rsidR="00077142" w:rsidRPr="007C5AE5">
        <w:rPr>
          <w:rFonts w:ascii="Times New Roman" w:hAnsi="Times New Roman"/>
        </w:rPr>
        <w:t xml:space="preserve"> </w:t>
      </w:r>
      <w:r w:rsidR="00E9584A" w:rsidRPr="007C5AE5">
        <w:rPr>
          <w:rFonts w:ascii="Times New Roman" w:hAnsi="Times New Roman"/>
        </w:rPr>
        <w:t xml:space="preserve">assisting in </w:t>
      </w:r>
      <w:r w:rsidR="00510CC4" w:rsidRPr="007C5AE5">
        <w:rPr>
          <w:rFonts w:ascii="Times New Roman" w:hAnsi="Times New Roman"/>
        </w:rPr>
        <w:t>constructing</w:t>
      </w:r>
      <w:r w:rsidR="00DE7B37" w:rsidRPr="007C5AE5">
        <w:rPr>
          <w:rFonts w:ascii="Times New Roman" w:hAnsi="Times New Roman"/>
        </w:rPr>
        <w:t xml:space="preserve"> </w:t>
      </w:r>
      <w:r w:rsidR="00DD7FB3">
        <w:rPr>
          <w:rFonts w:ascii="Times New Roman" w:hAnsi="Times New Roman"/>
        </w:rPr>
        <w:t xml:space="preserve">a </w:t>
      </w:r>
      <w:r w:rsidR="00DE7B37" w:rsidRPr="007C5AE5">
        <w:rPr>
          <w:rFonts w:ascii="Times New Roman" w:hAnsi="Times New Roman"/>
        </w:rPr>
        <w:t xml:space="preserve">presentation </w:t>
      </w:r>
      <w:r w:rsidR="00DD648E" w:rsidRPr="007C5AE5">
        <w:rPr>
          <w:rFonts w:ascii="Times New Roman" w:hAnsi="Times New Roman"/>
        </w:rPr>
        <w:t>on Irish employment law</w:t>
      </w:r>
      <w:r w:rsidR="00DE7B37" w:rsidRPr="007C5AE5">
        <w:rPr>
          <w:rFonts w:ascii="Times New Roman" w:hAnsi="Times New Roman"/>
        </w:rPr>
        <w:t xml:space="preserve"> procedures </w:t>
      </w:r>
      <w:r w:rsidR="00DD7FB3">
        <w:rPr>
          <w:rFonts w:ascii="Times New Roman" w:hAnsi="Times New Roman"/>
        </w:rPr>
        <w:t>for</w:t>
      </w:r>
      <w:r w:rsidR="00DD648E" w:rsidRPr="007C5AE5">
        <w:rPr>
          <w:rFonts w:ascii="Times New Roman" w:hAnsi="Times New Roman"/>
        </w:rPr>
        <w:t xml:space="preserve"> </w:t>
      </w:r>
      <w:r w:rsidR="00DE7B37" w:rsidRPr="007C5AE5">
        <w:rPr>
          <w:rFonts w:ascii="Times New Roman" w:hAnsi="Times New Roman"/>
        </w:rPr>
        <w:t>hir</w:t>
      </w:r>
      <w:r w:rsidR="00DD648E" w:rsidRPr="007C5AE5">
        <w:rPr>
          <w:rFonts w:ascii="Times New Roman" w:hAnsi="Times New Roman"/>
        </w:rPr>
        <w:t xml:space="preserve">ing </w:t>
      </w:r>
      <w:r w:rsidR="00DE7B37" w:rsidRPr="007C5AE5">
        <w:rPr>
          <w:rFonts w:ascii="Times New Roman" w:hAnsi="Times New Roman"/>
        </w:rPr>
        <w:t>and terminat</w:t>
      </w:r>
      <w:r w:rsidR="00DD648E" w:rsidRPr="007C5AE5">
        <w:rPr>
          <w:rFonts w:ascii="Times New Roman" w:hAnsi="Times New Roman"/>
        </w:rPr>
        <w:t>ing</w:t>
      </w:r>
      <w:r w:rsidR="00DE7B37" w:rsidRPr="007C5AE5">
        <w:rPr>
          <w:rFonts w:ascii="Times New Roman" w:hAnsi="Times New Roman"/>
        </w:rPr>
        <w:t xml:space="preserve"> employees</w:t>
      </w:r>
      <w:r w:rsidR="00DD648E" w:rsidRPr="007C5AE5">
        <w:rPr>
          <w:rFonts w:ascii="Times New Roman" w:hAnsi="Times New Roman"/>
        </w:rPr>
        <w:t>.</w:t>
      </w:r>
      <w:r w:rsidR="002A4CF4" w:rsidRPr="007C5AE5">
        <w:rPr>
          <w:rFonts w:ascii="Times New Roman" w:hAnsi="Times New Roman"/>
        </w:rPr>
        <w:t xml:space="preserve"> </w:t>
      </w:r>
      <w:r w:rsidR="00077142" w:rsidRPr="007C5AE5">
        <w:rPr>
          <w:rFonts w:ascii="Times New Roman" w:hAnsi="Times New Roman"/>
        </w:rPr>
        <w:t>This also taught me</w:t>
      </w:r>
      <w:r w:rsidR="002A4CF4" w:rsidRPr="007C5AE5">
        <w:rPr>
          <w:rFonts w:ascii="Times New Roman" w:hAnsi="Times New Roman"/>
        </w:rPr>
        <w:t xml:space="preserve"> about</w:t>
      </w:r>
      <w:r w:rsidR="00077142" w:rsidRPr="007C5AE5">
        <w:rPr>
          <w:rFonts w:ascii="Times New Roman" w:hAnsi="Times New Roman"/>
        </w:rPr>
        <w:t xml:space="preserve"> the</w:t>
      </w:r>
      <w:r w:rsidR="002A4CF4" w:rsidRPr="007C5AE5">
        <w:rPr>
          <w:rFonts w:ascii="Times New Roman" w:hAnsi="Times New Roman"/>
        </w:rPr>
        <w:t xml:space="preserve"> application of law in </w:t>
      </w:r>
      <w:r w:rsidR="00042D18" w:rsidRPr="007C5AE5">
        <w:rPr>
          <w:rFonts w:ascii="Times New Roman" w:hAnsi="Times New Roman"/>
        </w:rPr>
        <w:t>a company</w:t>
      </w:r>
      <w:r w:rsidR="002A4CF4" w:rsidRPr="007C5AE5">
        <w:rPr>
          <w:rFonts w:ascii="Times New Roman" w:hAnsi="Times New Roman"/>
        </w:rPr>
        <w:t xml:space="preserve"> and</w:t>
      </w:r>
      <w:r w:rsidR="00B045D4" w:rsidRPr="007C5AE5">
        <w:rPr>
          <w:rFonts w:ascii="Times New Roman" w:hAnsi="Times New Roman"/>
        </w:rPr>
        <w:t xml:space="preserve"> the</w:t>
      </w:r>
      <w:r w:rsidR="002A4CF4" w:rsidRPr="007C5AE5">
        <w:rPr>
          <w:rFonts w:ascii="Times New Roman" w:hAnsi="Times New Roman"/>
        </w:rPr>
        <w:t xml:space="preserve"> presentation of l</w:t>
      </w:r>
      <w:r w:rsidR="00B045D4" w:rsidRPr="007C5AE5">
        <w:rPr>
          <w:rFonts w:ascii="Times New Roman" w:hAnsi="Times New Roman"/>
        </w:rPr>
        <w:t>egal regulations</w:t>
      </w:r>
      <w:r w:rsidR="002A4CF4" w:rsidRPr="007C5AE5">
        <w:rPr>
          <w:rFonts w:ascii="Times New Roman" w:hAnsi="Times New Roman"/>
        </w:rPr>
        <w:t xml:space="preserve">. </w:t>
      </w:r>
    </w:p>
    <w:p w14:paraId="6B9395B0" w14:textId="530C93FA" w:rsidR="00E9584A" w:rsidRPr="00FE7598" w:rsidRDefault="00000B72" w:rsidP="00FE7598">
      <w:pPr>
        <w:spacing w:line="240" w:lineRule="auto"/>
        <w:rPr>
          <w:rFonts w:ascii="Times New Roman" w:hAnsi="Times New Roman"/>
          <w:b/>
        </w:rPr>
      </w:pPr>
      <w:r w:rsidRPr="00FE7598">
        <w:rPr>
          <w:rFonts w:ascii="Times New Roman" w:hAnsi="Times New Roman"/>
          <w:b/>
        </w:rPr>
        <w:t xml:space="preserve">PKF O’Connor, </w:t>
      </w:r>
      <w:r w:rsidR="00FE7598" w:rsidRPr="00FE7598">
        <w:rPr>
          <w:rFonts w:ascii="Times New Roman" w:hAnsi="Times New Roman"/>
          <w:b/>
        </w:rPr>
        <w:t>Leddy &amp; Holmes</w:t>
      </w:r>
      <w:r w:rsidR="00FE7598">
        <w:rPr>
          <w:rFonts w:ascii="Times New Roman" w:hAnsi="Times New Roman"/>
          <w:b/>
        </w:rPr>
        <w:t xml:space="preserve">: </w:t>
      </w:r>
      <w:r w:rsidR="002A710F" w:rsidRPr="00FE7598">
        <w:rPr>
          <w:rFonts w:ascii="Times New Roman" w:hAnsi="Times New Roman"/>
          <w:b/>
        </w:rPr>
        <w:t>6 Week and 7 Week Summer Internship</w:t>
      </w:r>
      <w:r w:rsidR="001F416F" w:rsidRPr="00FE7598">
        <w:rPr>
          <w:rFonts w:ascii="Times New Roman" w:hAnsi="Times New Roman"/>
          <w:b/>
        </w:rPr>
        <w:t xml:space="preserve">: May – July </w:t>
      </w:r>
      <w:r w:rsidR="002A710F" w:rsidRPr="00FE7598">
        <w:rPr>
          <w:rFonts w:ascii="Times New Roman" w:hAnsi="Times New Roman"/>
          <w:b/>
        </w:rPr>
        <w:t xml:space="preserve">2017 and </w:t>
      </w:r>
      <w:r w:rsidR="001F416F" w:rsidRPr="00FE7598">
        <w:rPr>
          <w:rFonts w:ascii="Times New Roman" w:hAnsi="Times New Roman"/>
          <w:b/>
        </w:rPr>
        <w:t>June – July</w:t>
      </w:r>
      <w:r w:rsidR="001A5DE4">
        <w:rPr>
          <w:rFonts w:ascii="Times New Roman" w:hAnsi="Times New Roman"/>
          <w:b/>
        </w:rPr>
        <w:t xml:space="preserve"> 2018</w:t>
      </w:r>
      <w:r w:rsidR="00FE7598" w:rsidRPr="00FE7598">
        <w:rPr>
          <w:rFonts w:ascii="Times New Roman" w:hAnsi="Times New Roman"/>
          <w:b/>
        </w:rPr>
        <w:t xml:space="preserve"> </w:t>
      </w:r>
      <w:r w:rsidR="002A710F" w:rsidRPr="00FE7598">
        <w:rPr>
          <w:rFonts w:ascii="Times New Roman" w:hAnsi="Times New Roman"/>
          <w:b/>
        </w:rPr>
        <w:tab/>
      </w:r>
    </w:p>
    <w:p w14:paraId="007858EE" w14:textId="7E028060" w:rsidR="00E9584A" w:rsidRPr="007C5AE5" w:rsidRDefault="001F416F" w:rsidP="007C5AE5">
      <w:pPr>
        <w:spacing w:line="240" w:lineRule="auto"/>
        <w:rPr>
          <w:rFonts w:ascii="Times New Roman" w:hAnsi="Times New Roman"/>
        </w:rPr>
      </w:pPr>
      <w:r w:rsidRPr="007C5AE5">
        <w:rPr>
          <w:rFonts w:ascii="Times New Roman" w:hAnsi="Times New Roman"/>
          <w:bCs/>
        </w:rPr>
        <w:t>A</w:t>
      </w:r>
      <w:r w:rsidR="00077142" w:rsidRPr="007C5AE5">
        <w:rPr>
          <w:rFonts w:ascii="Times New Roman" w:hAnsi="Times New Roman"/>
          <w:bCs/>
        </w:rPr>
        <w:t>ccuracy and time keeping skills</w:t>
      </w:r>
      <w:r w:rsidR="00CE22F7">
        <w:rPr>
          <w:rFonts w:ascii="Times New Roman" w:hAnsi="Times New Roman"/>
          <w:bCs/>
        </w:rPr>
        <w:t xml:space="preserve"> were improved by </w:t>
      </w:r>
      <w:r w:rsidR="00077142" w:rsidRPr="007C5AE5">
        <w:rPr>
          <w:rFonts w:ascii="Times New Roman" w:hAnsi="Times New Roman"/>
        </w:rPr>
        <w:t>c</w:t>
      </w:r>
      <w:r w:rsidR="00000B72" w:rsidRPr="007C5AE5">
        <w:rPr>
          <w:rFonts w:ascii="Times New Roman" w:hAnsi="Times New Roman"/>
        </w:rPr>
        <w:t>ompl</w:t>
      </w:r>
      <w:r w:rsidR="00CE22F7">
        <w:rPr>
          <w:rFonts w:ascii="Times New Roman" w:hAnsi="Times New Roman"/>
        </w:rPr>
        <w:t>eting</w:t>
      </w:r>
      <w:r w:rsidR="00000B72" w:rsidRPr="007C5AE5">
        <w:rPr>
          <w:rFonts w:ascii="Times New Roman" w:hAnsi="Times New Roman"/>
        </w:rPr>
        <w:t xml:space="preserve"> audit accounts </w:t>
      </w:r>
      <w:r w:rsidR="00DD648E" w:rsidRPr="007C5AE5">
        <w:rPr>
          <w:rFonts w:ascii="Times New Roman" w:hAnsi="Times New Roman"/>
        </w:rPr>
        <w:t>for</w:t>
      </w:r>
      <w:r w:rsidR="00000B72" w:rsidRPr="007C5AE5">
        <w:rPr>
          <w:rFonts w:ascii="Times New Roman" w:hAnsi="Times New Roman"/>
        </w:rPr>
        <w:t xml:space="preserve"> </w:t>
      </w:r>
      <w:r w:rsidR="00DD648E" w:rsidRPr="007C5AE5">
        <w:rPr>
          <w:rFonts w:ascii="Times New Roman" w:hAnsi="Times New Roman"/>
        </w:rPr>
        <w:t xml:space="preserve">presentation </w:t>
      </w:r>
      <w:r w:rsidR="00000B72" w:rsidRPr="007C5AE5">
        <w:rPr>
          <w:rFonts w:ascii="Times New Roman" w:hAnsi="Times New Roman"/>
        </w:rPr>
        <w:t>to clients and included as part of their financial statement</w:t>
      </w:r>
      <w:r w:rsidR="00543054" w:rsidRPr="007C5AE5">
        <w:rPr>
          <w:rFonts w:ascii="Times New Roman" w:hAnsi="Times New Roman"/>
        </w:rPr>
        <w:t>s</w:t>
      </w:r>
      <w:r w:rsidR="00DD648E" w:rsidRPr="007C5AE5">
        <w:rPr>
          <w:rFonts w:ascii="Times New Roman" w:hAnsi="Times New Roman"/>
        </w:rPr>
        <w:t xml:space="preserve">. These tasks required </w:t>
      </w:r>
      <w:r w:rsidR="00E9584A" w:rsidRPr="007C5AE5">
        <w:rPr>
          <w:rFonts w:ascii="Times New Roman" w:hAnsi="Times New Roman"/>
        </w:rPr>
        <w:t>meeting</w:t>
      </w:r>
      <w:r w:rsidR="00077142" w:rsidRPr="007C5AE5">
        <w:rPr>
          <w:rFonts w:ascii="Times New Roman" w:hAnsi="Times New Roman"/>
        </w:rPr>
        <w:t xml:space="preserve"> strict deadlines</w:t>
      </w:r>
      <w:r w:rsidR="00DD648E" w:rsidRPr="007C5AE5">
        <w:rPr>
          <w:rFonts w:ascii="Times New Roman" w:hAnsi="Times New Roman"/>
        </w:rPr>
        <w:t>.</w:t>
      </w:r>
    </w:p>
    <w:p w14:paraId="78A5F7A4" w14:textId="6F876429" w:rsidR="00FE7598" w:rsidRPr="00477C65" w:rsidRDefault="00477C65" w:rsidP="007C5AE5">
      <w:pPr>
        <w:spacing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35BF6" wp14:editId="548438E4">
                <wp:simplePos x="0" y="0"/>
                <wp:positionH relativeFrom="margin">
                  <wp:align>left</wp:align>
                </wp:positionH>
                <wp:positionV relativeFrom="paragraph">
                  <wp:posOffset>708025</wp:posOffset>
                </wp:positionV>
                <wp:extent cx="56616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D633C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5.75pt" to="445.8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1F416F" w:rsidRPr="007C5AE5">
        <w:rPr>
          <w:rFonts w:ascii="Times New Roman" w:hAnsi="Times New Roman"/>
        </w:rPr>
        <w:t>A</w:t>
      </w:r>
      <w:r w:rsidR="00077142" w:rsidRPr="007C5AE5">
        <w:rPr>
          <w:rFonts w:ascii="Times New Roman" w:hAnsi="Times New Roman"/>
        </w:rPr>
        <w:t>nalytical skills</w:t>
      </w:r>
      <w:r w:rsidR="007B675E">
        <w:rPr>
          <w:rFonts w:ascii="Times New Roman" w:hAnsi="Times New Roman"/>
        </w:rPr>
        <w:t xml:space="preserve"> were gained through</w:t>
      </w:r>
      <w:r w:rsidR="00077142" w:rsidRPr="007C5AE5">
        <w:rPr>
          <w:rFonts w:ascii="Times New Roman" w:hAnsi="Times New Roman"/>
        </w:rPr>
        <w:t xml:space="preserve"> a</w:t>
      </w:r>
      <w:r w:rsidR="0009023C" w:rsidRPr="007C5AE5">
        <w:rPr>
          <w:rFonts w:ascii="Times New Roman" w:hAnsi="Times New Roman"/>
        </w:rPr>
        <w:t>ssist</w:t>
      </w:r>
      <w:r w:rsidR="00077142" w:rsidRPr="007C5AE5">
        <w:rPr>
          <w:rFonts w:ascii="Times New Roman" w:hAnsi="Times New Roman"/>
        </w:rPr>
        <w:t>ing</w:t>
      </w:r>
      <w:r w:rsidR="0009023C" w:rsidRPr="007C5AE5">
        <w:rPr>
          <w:rFonts w:ascii="Times New Roman" w:hAnsi="Times New Roman"/>
        </w:rPr>
        <w:t xml:space="preserve"> in the tax calculations of foreign income for a client</w:t>
      </w:r>
      <w:r w:rsidR="00E9584A" w:rsidRPr="007C5AE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760A13" w:rsidRPr="007C5AE5">
        <w:rPr>
          <w:rFonts w:ascii="Times New Roman" w:hAnsi="Times New Roman"/>
        </w:rPr>
        <w:t xml:space="preserve">Organisation skills and </w:t>
      </w:r>
      <w:r w:rsidR="00E9584A" w:rsidRPr="007C5AE5">
        <w:rPr>
          <w:rFonts w:ascii="Times New Roman" w:hAnsi="Times New Roman"/>
        </w:rPr>
        <w:t xml:space="preserve">increased responsibility during </w:t>
      </w:r>
      <w:r w:rsidR="007B675E">
        <w:rPr>
          <w:rFonts w:ascii="Times New Roman" w:hAnsi="Times New Roman"/>
        </w:rPr>
        <w:t>the</w:t>
      </w:r>
      <w:r w:rsidR="00E9584A" w:rsidRPr="007C5AE5">
        <w:rPr>
          <w:rFonts w:ascii="Times New Roman" w:hAnsi="Times New Roman"/>
        </w:rPr>
        <w:t xml:space="preserve"> second internship</w:t>
      </w:r>
      <w:r w:rsidR="007B675E">
        <w:rPr>
          <w:rFonts w:ascii="Times New Roman" w:hAnsi="Times New Roman"/>
        </w:rPr>
        <w:t xml:space="preserve"> as</w:t>
      </w:r>
      <w:r w:rsidR="00760A13" w:rsidRPr="007C5AE5">
        <w:rPr>
          <w:rFonts w:ascii="Times New Roman" w:hAnsi="Times New Roman"/>
        </w:rPr>
        <w:t xml:space="preserve"> </w:t>
      </w:r>
      <w:r w:rsidR="0009023C" w:rsidRPr="007C5AE5">
        <w:rPr>
          <w:rFonts w:ascii="Times New Roman" w:hAnsi="Times New Roman"/>
        </w:rPr>
        <w:t xml:space="preserve">I was given more challenging tasks </w:t>
      </w:r>
      <w:r>
        <w:rPr>
          <w:rFonts w:ascii="Times New Roman" w:hAnsi="Times New Roman"/>
        </w:rPr>
        <w:t>including</w:t>
      </w:r>
      <w:r w:rsidR="00760A13" w:rsidRPr="007C5AE5">
        <w:rPr>
          <w:rFonts w:ascii="Times New Roman" w:hAnsi="Times New Roman"/>
        </w:rPr>
        <w:t xml:space="preserve"> </w:t>
      </w:r>
      <w:r w:rsidR="0009023C" w:rsidRPr="007C5AE5">
        <w:rPr>
          <w:rFonts w:ascii="Times New Roman" w:hAnsi="Times New Roman"/>
        </w:rPr>
        <w:t>c</w:t>
      </w:r>
      <w:r w:rsidR="00000B72" w:rsidRPr="007C5AE5">
        <w:rPr>
          <w:rFonts w:ascii="Times New Roman" w:hAnsi="Times New Roman"/>
        </w:rPr>
        <w:t>omplet</w:t>
      </w:r>
      <w:r w:rsidR="00760A13" w:rsidRPr="007C5AE5">
        <w:rPr>
          <w:rFonts w:ascii="Times New Roman" w:hAnsi="Times New Roman"/>
        </w:rPr>
        <w:t xml:space="preserve">ing </w:t>
      </w:r>
      <w:r w:rsidR="00000B72" w:rsidRPr="007C5AE5">
        <w:rPr>
          <w:rFonts w:ascii="Times New Roman" w:hAnsi="Times New Roman"/>
        </w:rPr>
        <w:t>final accounts to be presented to clients</w:t>
      </w:r>
      <w:r w:rsidR="0009023C" w:rsidRPr="007C5AE5">
        <w:rPr>
          <w:rFonts w:ascii="Times New Roman" w:hAnsi="Times New Roman"/>
        </w:rPr>
        <w:t xml:space="preserve">. </w:t>
      </w:r>
      <w:r w:rsidR="00246C9C" w:rsidRPr="007C5AE5">
        <w:rPr>
          <w:rFonts w:ascii="Times New Roman" w:hAnsi="Times New Roman"/>
        </w:rPr>
        <w:t>This i</w:t>
      </w:r>
      <w:r w:rsidR="0009023C" w:rsidRPr="007C5AE5">
        <w:rPr>
          <w:rFonts w:ascii="Times New Roman" w:hAnsi="Times New Roman"/>
        </w:rPr>
        <w:t>ncreas</w:t>
      </w:r>
      <w:r w:rsidR="00246C9C" w:rsidRPr="007C5AE5">
        <w:rPr>
          <w:rFonts w:ascii="Times New Roman" w:hAnsi="Times New Roman"/>
        </w:rPr>
        <w:t>ed</w:t>
      </w:r>
      <w:r w:rsidR="0009023C" w:rsidRPr="007C5AE5">
        <w:rPr>
          <w:rFonts w:ascii="Times New Roman" w:hAnsi="Times New Roman"/>
        </w:rPr>
        <w:t xml:space="preserve"> my responsibility in the firm and </w:t>
      </w:r>
      <w:r w:rsidR="00246C9C" w:rsidRPr="007C5AE5">
        <w:rPr>
          <w:rFonts w:ascii="Times New Roman" w:hAnsi="Times New Roman"/>
        </w:rPr>
        <w:t xml:space="preserve">allowed me to </w:t>
      </w:r>
      <w:r w:rsidR="0009023C" w:rsidRPr="007C5AE5">
        <w:rPr>
          <w:rFonts w:ascii="Times New Roman" w:hAnsi="Times New Roman"/>
        </w:rPr>
        <w:t>develop more</w:t>
      </w:r>
      <w:r w:rsidR="00543054" w:rsidRPr="007C5AE5">
        <w:rPr>
          <w:rFonts w:ascii="Times New Roman" w:hAnsi="Times New Roman"/>
        </w:rPr>
        <w:t xml:space="preserve"> as an individual</w:t>
      </w:r>
      <w:r w:rsidR="0009023C" w:rsidRPr="007C5AE5">
        <w:rPr>
          <w:rFonts w:ascii="Times New Roman" w:hAnsi="Times New Roman"/>
        </w:rPr>
        <w:t xml:space="preserve"> from t</w:t>
      </w:r>
      <w:r w:rsidR="00543054" w:rsidRPr="007C5AE5">
        <w:rPr>
          <w:rFonts w:ascii="Times New Roman" w:hAnsi="Times New Roman"/>
        </w:rPr>
        <w:t>he</w:t>
      </w:r>
      <w:r w:rsidR="0009023C" w:rsidRPr="007C5AE5">
        <w:rPr>
          <w:rFonts w:ascii="Times New Roman" w:hAnsi="Times New Roman"/>
        </w:rPr>
        <w:t xml:space="preserve"> experience.</w:t>
      </w:r>
    </w:p>
    <w:p w14:paraId="07A850D0" w14:textId="1A071514" w:rsidR="005D0777" w:rsidRPr="00FE7598" w:rsidRDefault="003E5193" w:rsidP="002A710F">
      <w:pPr>
        <w:spacing w:line="240" w:lineRule="auto"/>
        <w:rPr>
          <w:rFonts w:ascii="Times New Roman" w:hAnsi="Times New Roman"/>
          <w:b/>
          <w:iCs/>
        </w:rPr>
      </w:pPr>
      <w:r w:rsidRPr="00FE7598">
        <w:rPr>
          <w:rFonts w:ascii="Times New Roman" w:hAnsi="Times New Roman"/>
          <w:b/>
          <w:iCs/>
        </w:rPr>
        <w:t>Interests and Achievements:</w:t>
      </w:r>
    </w:p>
    <w:p w14:paraId="2D8A9394" w14:textId="7722B337" w:rsidR="009B5B52" w:rsidRPr="00FE7598" w:rsidRDefault="009B5B52" w:rsidP="009B5B52">
      <w:pPr>
        <w:spacing w:line="240" w:lineRule="auto"/>
        <w:rPr>
          <w:rFonts w:ascii="Times New Roman" w:hAnsi="Times New Roman"/>
          <w:b/>
        </w:rPr>
      </w:pPr>
      <w:r w:rsidRPr="00FE7598">
        <w:rPr>
          <w:rFonts w:ascii="Times New Roman" w:hAnsi="Times New Roman"/>
          <w:b/>
        </w:rPr>
        <w:t>Rugby</w:t>
      </w:r>
      <w:r w:rsidR="00FE7598">
        <w:rPr>
          <w:rFonts w:ascii="Times New Roman" w:hAnsi="Times New Roman"/>
          <w:b/>
        </w:rPr>
        <w:t xml:space="preserve">: </w:t>
      </w:r>
      <w:r w:rsidRPr="00FE7598">
        <w:rPr>
          <w:rFonts w:ascii="Times New Roman" w:hAnsi="Times New Roman"/>
          <w:b/>
        </w:rPr>
        <w:t>Ireland Men’s Open Touch Rugby Team</w:t>
      </w:r>
      <w:r w:rsidR="00FE7598">
        <w:rPr>
          <w:rFonts w:ascii="Times New Roman" w:hAnsi="Times New Roman"/>
          <w:b/>
        </w:rPr>
        <w:t xml:space="preserve"> – </w:t>
      </w:r>
      <w:r w:rsidRPr="00FE7598">
        <w:rPr>
          <w:rFonts w:ascii="Times New Roman" w:hAnsi="Times New Roman"/>
          <w:b/>
        </w:rPr>
        <w:t>2018-</w:t>
      </w:r>
      <w:r w:rsidR="00FE7598">
        <w:rPr>
          <w:rFonts w:ascii="Times New Roman" w:hAnsi="Times New Roman"/>
          <w:b/>
        </w:rPr>
        <w:t>C</w:t>
      </w:r>
      <w:r w:rsidRPr="00FE7598">
        <w:rPr>
          <w:rFonts w:ascii="Times New Roman" w:hAnsi="Times New Roman"/>
          <w:b/>
        </w:rPr>
        <w:t>urrent</w:t>
      </w:r>
    </w:p>
    <w:p w14:paraId="441E7C37" w14:textId="335EF2B8" w:rsidR="001A5DE4" w:rsidRPr="00BE4E20" w:rsidRDefault="007C5AE5" w:rsidP="00FC2EF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B5B52" w:rsidRPr="00FE7598">
        <w:rPr>
          <w:rFonts w:ascii="Times New Roman" w:hAnsi="Times New Roman"/>
        </w:rPr>
        <w:t xml:space="preserve">layed in the European Touch Championships </w:t>
      </w:r>
      <w:r w:rsidR="006A3675" w:rsidRPr="00FE7598">
        <w:rPr>
          <w:rFonts w:ascii="Times New Roman" w:hAnsi="Times New Roman"/>
        </w:rPr>
        <w:t xml:space="preserve">in 2018 </w:t>
      </w:r>
      <w:r w:rsidR="009B5B52" w:rsidRPr="00FE7598">
        <w:rPr>
          <w:rFonts w:ascii="Times New Roman" w:hAnsi="Times New Roman"/>
        </w:rPr>
        <w:t xml:space="preserve">which was held in Nottingham University. I </w:t>
      </w:r>
      <w:r w:rsidR="006A3675" w:rsidRPr="00FE7598">
        <w:rPr>
          <w:rFonts w:ascii="Times New Roman" w:hAnsi="Times New Roman"/>
        </w:rPr>
        <w:t xml:space="preserve">also </w:t>
      </w:r>
      <w:r w:rsidR="009B5B52" w:rsidRPr="00FE7598">
        <w:rPr>
          <w:rFonts w:ascii="Times New Roman" w:hAnsi="Times New Roman"/>
        </w:rPr>
        <w:t xml:space="preserve">played in the 2019 Touch World Cup which was held in Malaysia during the final year of my </w:t>
      </w:r>
      <w:r w:rsidR="004129EC">
        <w:rPr>
          <w:rFonts w:ascii="Times New Roman" w:hAnsi="Times New Roman"/>
        </w:rPr>
        <w:t xml:space="preserve">undergraduate </w:t>
      </w:r>
      <w:r w:rsidR="009B5B52" w:rsidRPr="00FE7598">
        <w:rPr>
          <w:rFonts w:ascii="Times New Roman" w:hAnsi="Times New Roman"/>
        </w:rPr>
        <w:t xml:space="preserve">degree, </w:t>
      </w:r>
      <w:r w:rsidR="00471803">
        <w:rPr>
          <w:rFonts w:ascii="Times New Roman" w:hAnsi="Times New Roman"/>
        </w:rPr>
        <w:t>allowing</w:t>
      </w:r>
      <w:r w:rsidR="009B5B52" w:rsidRPr="00FE7598">
        <w:rPr>
          <w:rFonts w:ascii="Times New Roman" w:hAnsi="Times New Roman"/>
        </w:rPr>
        <w:t xml:space="preserve"> me </w:t>
      </w:r>
      <w:r w:rsidR="004129EC" w:rsidRPr="00FE7598">
        <w:rPr>
          <w:rFonts w:ascii="Times New Roman" w:hAnsi="Times New Roman"/>
        </w:rPr>
        <w:t>to develop</w:t>
      </w:r>
      <w:r w:rsidR="009B5B52" w:rsidRPr="00FE7598">
        <w:rPr>
          <w:rFonts w:ascii="Times New Roman" w:hAnsi="Times New Roman"/>
        </w:rPr>
        <w:t xml:space="preserve"> organisational and management skills as </w:t>
      </w:r>
      <w:r w:rsidR="00471803">
        <w:rPr>
          <w:rFonts w:ascii="Times New Roman" w:hAnsi="Times New Roman"/>
        </w:rPr>
        <w:t>it</w:t>
      </w:r>
      <w:r w:rsidR="009B5B52" w:rsidRPr="00FE7598">
        <w:rPr>
          <w:rFonts w:ascii="Times New Roman" w:hAnsi="Times New Roman"/>
        </w:rPr>
        <w:t xml:space="preserve"> required me to devote significant time to both my studies and my training</w:t>
      </w:r>
      <w:r w:rsidR="006A3675" w:rsidRPr="00FE7598">
        <w:rPr>
          <w:rFonts w:ascii="Times New Roman" w:hAnsi="Times New Roman"/>
        </w:rPr>
        <w:t>.</w:t>
      </w:r>
    </w:p>
    <w:p w14:paraId="66CBE706" w14:textId="5C7B57EC" w:rsidR="009B5B52" w:rsidRPr="00FE7598" w:rsidRDefault="009B5B52" w:rsidP="009B5B52">
      <w:pPr>
        <w:spacing w:line="240" w:lineRule="auto"/>
        <w:rPr>
          <w:rFonts w:ascii="Times New Roman" w:hAnsi="Times New Roman"/>
          <w:b/>
        </w:rPr>
      </w:pPr>
      <w:r w:rsidRPr="00FE7598">
        <w:rPr>
          <w:rFonts w:ascii="Times New Roman" w:hAnsi="Times New Roman"/>
          <w:b/>
        </w:rPr>
        <w:t>Rugby</w:t>
      </w:r>
      <w:r w:rsidR="00FE7598">
        <w:rPr>
          <w:rFonts w:ascii="Times New Roman" w:hAnsi="Times New Roman"/>
          <w:b/>
        </w:rPr>
        <w:t xml:space="preserve">: </w:t>
      </w:r>
      <w:r w:rsidRPr="00FE7598">
        <w:rPr>
          <w:rFonts w:ascii="Times New Roman" w:hAnsi="Times New Roman"/>
          <w:b/>
        </w:rPr>
        <w:t>Ireland Men’s Open Tag Rugby Team</w:t>
      </w:r>
      <w:r w:rsidR="00FE7598">
        <w:rPr>
          <w:rFonts w:ascii="Times New Roman" w:hAnsi="Times New Roman"/>
          <w:b/>
        </w:rPr>
        <w:t xml:space="preserve"> – </w:t>
      </w:r>
      <w:r w:rsidRPr="00FE7598">
        <w:rPr>
          <w:rFonts w:ascii="Times New Roman" w:hAnsi="Times New Roman"/>
          <w:b/>
        </w:rPr>
        <w:t>2018-</w:t>
      </w:r>
      <w:r w:rsidR="00FE7598">
        <w:rPr>
          <w:rFonts w:ascii="Times New Roman" w:hAnsi="Times New Roman"/>
          <w:b/>
        </w:rPr>
        <w:t>C</w:t>
      </w:r>
      <w:r w:rsidRPr="00FE7598">
        <w:rPr>
          <w:rFonts w:ascii="Times New Roman" w:hAnsi="Times New Roman"/>
          <w:b/>
        </w:rPr>
        <w:t>urrent</w:t>
      </w:r>
    </w:p>
    <w:p w14:paraId="5F3FCC39" w14:textId="1473070A" w:rsidR="009B5B52" w:rsidRPr="00FE7598" w:rsidRDefault="004129EC" w:rsidP="00FC2EF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B5B52" w:rsidRPr="00FE7598">
        <w:rPr>
          <w:rFonts w:ascii="Times New Roman" w:hAnsi="Times New Roman"/>
        </w:rPr>
        <w:t xml:space="preserve">layed in the 2018 Tag World Cup in Coffs Harbour, Australia during the final year of my </w:t>
      </w:r>
      <w:r>
        <w:rPr>
          <w:rFonts w:ascii="Times New Roman" w:hAnsi="Times New Roman"/>
        </w:rPr>
        <w:t xml:space="preserve">undergraduate </w:t>
      </w:r>
      <w:r w:rsidR="009B5B52" w:rsidRPr="00FE7598">
        <w:rPr>
          <w:rFonts w:ascii="Times New Roman" w:hAnsi="Times New Roman"/>
        </w:rPr>
        <w:t>degree which required personal discipline to ensure equal preparation between my studies and the tournament. In 2019, we played test series</w:t>
      </w:r>
      <w:r w:rsidR="007D7F84">
        <w:rPr>
          <w:rFonts w:ascii="Times New Roman" w:hAnsi="Times New Roman"/>
        </w:rPr>
        <w:t>’</w:t>
      </w:r>
      <w:r w:rsidR="009B5B52" w:rsidRPr="00FE7598">
        <w:rPr>
          <w:rFonts w:ascii="Times New Roman" w:hAnsi="Times New Roman"/>
        </w:rPr>
        <w:t xml:space="preserve"> against South Africa </w:t>
      </w:r>
      <w:r w:rsidR="006A3675" w:rsidRPr="00FE7598">
        <w:rPr>
          <w:rFonts w:ascii="Times New Roman" w:hAnsi="Times New Roman"/>
        </w:rPr>
        <w:t>and Great Britain</w:t>
      </w:r>
      <w:r w:rsidR="009B5B52" w:rsidRPr="00FE7598">
        <w:rPr>
          <w:rFonts w:ascii="Times New Roman" w:hAnsi="Times New Roman"/>
        </w:rPr>
        <w:t>.</w:t>
      </w:r>
    </w:p>
    <w:p w14:paraId="0B8B12E6" w14:textId="6729C4B7" w:rsidR="00760A13" w:rsidRPr="00FE7598" w:rsidRDefault="00760A13" w:rsidP="00760A13">
      <w:pPr>
        <w:spacing w:line="240" w:lineRule="auto"/>
        <w:rPr>
          <w:rFonts w:ascii="Times New Roman" w:hAnsi="Times New Roman"/>
          <w:b/>
        </w:rPr>
      </w:pPr>
      <w:r w:rsidRPr="00FE7598">
        <w:rPr>
          <w:rFonts w:ascii="Times New Roman" w:hAnsi="Times New Roman"/>
          <w:b/>
        </w:rPr>
        <w:t>Trading</w:t>
      </w:r>
      <w:r w:rsidR="00FE7598">
        <w:rPr>
          <w:rFonts w:ascii="Times New Roman" w:hAnsi="Times New Roman"/>
          <w:b/>
        </w:rPr>
        <w:t xml:space="preserve">: </w:t>
      </w:r>
      <w:r w:rsidRPr="00FE7598">
        <w:rPr>
          <w:rFonts w:ascii="Times New Roman" w:hAnsi="Times New Roman"/>
          <w:b/>
        </w:rPr>
        <w:t>WHU Finance Society Trading Challenge</w:t>
      </w:r>
      <w:r w:rsidR="00FE7598">
        <w:rPr>
          <w:rFonts w:ascii="Times New Roman" w:hAnsi="Times New Roman"/>
          <w:b/>
        </w:rPr>
        <w:t xml:space="preserve"> – </w:t>
      </w:r>
      <w:r w:rsidRPr="00FE7598">
        <w:rPr>
          <w:rFonts w:ascii="Times New Roman" w:hAnsi="Times New Roman"/>
          <w:b/>
        </w:rPr>
        <w:t>2019</w:t>
      </w:r>
    </w:p>
    <w:p w14:paraId="5069940F" w14:textId="44048B5F" w:rsidR="001A5DE4" w:rsidRPr="001A5DE4" w:rsidRDefault="000C6085" w:rsidP="00FC2EFD">
      <w:p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 f</w:t>
      </w:r>
      <w:r w:rsidR="00760A13" w:rsidRPr="00FE7598">
        <w:rPr>
          <w:rFonts w:ascii="Times New Roman" w:hAnsi="Times New Roman"/>
          <w:bCs/>
        </w:rPr>
        <w:t>inished 12</w:t>
      </w:r>
      <w:r w:rsidR="00760A13" w:rsidRPr="00FE7598">
        <w:rPr>
          <w:rFonts w:ascii="Times New Roman" w:hAnsi="Times New Roman"/>
          <w:bCs/>
          <w:vertAlign w:val="superscript"/>
        </w:rPr>
        <w:t>th</w:t>
      </w:r>
      <w:r w:rsidR="00760A13" w:rsidRPr="00FE7598">
        <w:rPr>
          <w:rFonts w:ascii="Times New Roman" w:hAnsi="Times New Roman"/>
          <w:bCs/>
        </w:rPr>
        <w:t xml:space="preserve"> out of 495 participants in an online equities portfolio competition. Creativity and analytical skills were developed from this competition having to outperform fellow students in the </w:t>
      </w:r>
      <w:r w:rsidR="007D7F84">
        <w:rPr>
          <w:rFonts w:ascii="Times New Roman" w:hAnsi="Times New Roman"/>
          <w:bCs/>
        </w:rPr>
        <w:t>return earned</w:t>
      </w:r>
      <w:r w:rsidR="00760A13" w:rsidRPr="00FE7598">
        <w:rPr>
          <w:rFonts w:ascii="Times New Roman" w:hAnsi="Times New Roman"/>
          <w:bCs/>
        </w:rPr>
        <w:t xml:space="preserve"> through investing</w:t>
      </w:r>
      <w:r w:rsidR="000E4F2A">
        <w:rPr>
          <w:rFonts w:ascii="Times New Roman" w:hAnsi="Times New Roman"/>
          <w:bCs/>
        </w:rPr>
        <w:t xml:space="preserve"> virtually</w:t>
      </w:r>
      <w:r w:rsidR="00760A13" w:rsidRPr="00FE7598">
        <w:rPr>
          <w:rFonts w:ascii="Times New Roman" w:hAnsi="Times New Roman"/>
          <w:bCs/>
        </w:rPr>
        <w:t xml:space="preserve"> in the</w:t>
      </w:r>
      <w:r w:rsidR="000E4F2A">
        <w:rPr>
          <w:rFonts w:ascii="Times New Roman" w:hAnsi="Times New Roman"/>
          <w:bCs/>
        </w:rPr>
        <w:t xml:space="preserve"> real</w:t>
      </w:r>
      <w:r w:rsidR="00760A13" w:rsidRPr="00FE7598">
        <w:rPr>
          <w:rFonts w:ascii="Times New Roman" w:hAnsi="Times New Roman"/>
          <w:bCs/>
        </w:rPr>
        <w:t xml:space="preserve"> equities markets. </w:t>
      </w:r>
    </w:p>
    <w:p w14:paraId="7001CE04" w14:textId="0B49A213" w:rsidR="00E9584A" w:rsidRPr="00FE7598" w:rsidRDefault="006A3675" w:rsidP="006A3675">
      <w:pPr>
        <w:spacing w:line="240" w:lineRule="auto"/>
        <w:ind w:left="2160" w:hanging="2160"/>
        <w:rPr>
          <w:rFonts w:ascii="Times New Roman" w:hAnsi="Times New Roman"/>
          <w:b/>
          <w:bCs/>
        </w:rPr>
      </w:pPr>
      <w:r w:rsidRPr="00FE7598">
        <w:rPr>
          <w:rFonts w:ascii="Times New Roman" w:hAnsi="Times New Roman"/>
          <w:b/>
          <w:bCs/>
        </w:rPr>
        <w:t xml:space="preserve">Other </w:t>
      </w:r>
      <w:r w:rsidR="00ED3899" w:rsidRPr="00FE7598">
        <w:rPr>
          <w:rFonts w:ascii="Times New Roman" w:hAnsi="Times New Roman"/>
          <w:b/>
          <w:bCs/>
        </w:rPr>
        <w:t>interests</w:t>
      </w:r>
      <w:r w:rsidR="001A5DE4">
        <w:rPr>
          <w:rFonts w:ascii="Times New Roman" w:hAnsi="Times New Roman"/>
          <w:b/>
          <w:bCs/>
        </w:rPr>
        <w:t>: Rugby, Soccer, Piano, Gaisce – 2014-Current</w:t>
      </w:r>
    </w:p>
    <w:p w14:paraId="657280E8" w14:textId="7A94DE20" w:rsidR="006A3675" w:rsidRDefault="0018605F" w:rsidP="00FC2EF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6A3675" w:rsidRPr="00FE7598">
        <w:rPr>
          <w:rFonts w:ascii="Times New Roman" w:hAnsi="Times New Roman"/>
        </w:rPr>
        <w:t xml:space="preserve">layed Senior Cup Rugby for two years in </w:t>
      </w:r>
      <w:r w:rsidR="001A5DE4">
        <w:rPr>
          <w:rFonts w:ascii="Times New Roman" w:hAnsi="Times New Roman"/>
        </w:rPr>
        <w:t>S</w:t>
      </w:r>
      <w:r w:rsidR="006A3675" w:rsidRPr="00FE7598">
        <w:rPr>
          <w:rFonts w:ascii="Times New Roman" w:hAnsi="Times New Roman"/>
        </w:rPr>
        <w:t xml:space="preserve">econdary </w:t>
      </w:r>
      <w:r w:rsidR="001A5DE4">
        <w:rPr>
          <w:rFonts w:ascii="Times New Roman" w:hAnsi="Times New Roman"/>
        </w:rPr>
        <w:t>Sc</w:t>
      </w:r>
      <w:r w:rsidR="006A3675" w:rsidRPr="00FE7598">
        <w:rPr>
          <w:rFonts w:ascii="Times New Roman" w:hAnsi="Times New Roman"/>
        </w:rPr>
        <w:t>hool and currently play club rugby with Old</w:t>
      </w:r>
      <w:r w:rsidR="00FE7598">
        <w:rPr>
          <w:rFonts w:ascii="Times New Roman" w:hAnsi="Times New Roman"/>
        </w:rPr>
        <w:t xml:space="preserve"> </w:t>
      </w:r>
      <w:r w:rsidR="006A3675" w:rsidRPr="00FE7598">
        <w:rPr>
          <w:rFonts w:ascii="Times New Roman" w:hAnsi="Times New Roman"/>
        </w:rPr>
        <w:t xml:space="preserve">Wesley RFC. </w:t>
      </w:r>
      <w:r>
        <w:rPr>
          <w:rFonts w:ascii="Times New Roman" w:hAnsi="Times New Roman"/>
        </w:rPr>
        <w:t>P</w:t>
      </w:r>
      <w:r w:rsidR="006A3675" w:rsidRPr="00FE7598">
        <w:rPr>
          <w:rFonts w:ascii="Times New Roman" w:hAnsi="Times New Roman"/>
        </w:rPr>
        <w:t xml:space="preserve">layed soccer with Dalkey United where I captained the team and took part in a match </w:t>
      </w:r>
      <w:r w:rsidR="001A5DE4">
        <w:rPr>
          <w:rFonts w:ascii="Times New Roman" w:hAnsi="Times New Roman"/>
        </w:rPr>
        <w:t>which was part of ‘The</w:t>
      </w:r>
      <w:r w:rsidR="006A3675" w:rsidRPr="00FE7598">
        <w:rPr>
          <w:rFonts w:ascii="Times New Roman" w:hAnsi="Times New Roman"/>
        </w:rPr>
        <w:t xml:space="preserve"> Gathering</w:t>
      </w:r>
      <w:r w:rsidR="001A5DE4">
        <w:rPr>
          <w:rFonts w:ascii="Times New Roman" w:hAnsi="Times New Roman"/>
        </w:rPr>
        <w:t>’</w:t>
      </w:r>
      <w:r w:rsidR="006A3675" w:rsidRPr="00FE7598">
        <w:rPr>
          <w:rFonts w:ascii="Times New Roman" w:hAnsi="Times New Roman"/>
        </w:rPr>
        <w:t xml:space="preserve"> in 2017. </w:t>
      </w:r>
      <w:r>
        <w:rPr>
          <w:rFonts w:ascii="Times New Roman" w:hAnsi="Times New Roman"/>
        </w:rPr>
        <w:t>C</w:t>
      </w:r>
      <w:r w:rsidR="006A3675" w:rsidRPr="00FE7598">
        <w:rPr>
          <w:rFonts w:ascii="Times New Roman" w:hAnsi="Times New Roman"/>
        </w:rPr>
        <w:t xml:space="preserve">ompleted Grade 7 </w:t>
      </w:r>
      <w:r>
        <w:rPr>
          <w:rFonts w:ascii="Times New Roman" w:hAnsi="Times New Roman"/>
        </w:rPr>
        <w:t>P</w:t>
      </w:r>
      <w:r w:rsidR="006A3675" w:rsidRPr="00FE7598">
        <w:rPr>
          <w:rFonts w:ascii="Times New Roman" w:hAnsi="Times New Roman"/>
        </w:rPr>
        <w:t xml:space="preserve">iano </w:t>
      </w:r>
      <w:r>
        <w:rPr>
          <w:rFonts w:ascii="Times New Roman" w:hAnsi="Times New Roman"/>
        </w:rPr>
        <w:t>E</w:t>
      </w:r>
      <w:r w:rsidR="006A3675" w:rsidRPr="00FE7598">
        <w:rPr>
          <w:rFonts w:ascii="Times New Roman" w:hAnsi="Times New Roman"/>
        </w:rPr>
        <w:t xml:space="preserve">xam from the Royal Irish Academy of Music. </w:t>
      </w:r>
      <w:r w:rsidR="000C6085">
        <w:rPr>
          <w:rFonts w:ascii="Times New Roman" w:hAnsi="Times New Roman"/>
        </w:rPr>
        <w:t>I also c</w:t>
      </w:r>
      <w:r w:rsidR="006A3675" w:rsidRPr="00FE7598">
        <w:rPr>
          <w:rFonts w:ascii="Times New Roman" w:hAnsi="Times New Roman"/>
        </w:rPr>
        <w:t xml:space="preserve">ompleted the Bronze Medal for the Gaisce Presidents </w:t>
      </w:r>
      <w:r>
        <w:rPr>
          <w:rFonts w:ascii="Times New Roman" w:hAnsi="Times New Roman"/>
        </w:rPr>
        <w:t>A</w:t>
      </w:r>
      <w:r w:rsidR="006A3675" w:rsidRPr="00FE7598">
        <w:rPr>
          <w:rFonts w:ascii="Times New Roman" w:hAnsi="Times New Roman"/>
        </w:rPr>
        <w:t xml:space="preserve">ward in 2014. </w:t>
      </w:r>
    </w:p>
    <w:p w14:paraId="3D2796C7" w14:textId="77777777" w:rsidR="007D7F84" w:rsidRPr="00FE7598" w:rsidRDefault="007D7F84" w:rsidP="00FC2EFD">
      <w:pPr>
        <w:spacing w:line="240" w:lineRule="auto"/>
        <w:rPr>
          <w:rFonts w:ascii="Times New Roman" w:hAnsi="Times New Roman"/>
        </w:rPr>
      </w:pPr>
    </w:p>
    <w:sectPr w:rsidR="007D7F84" w:rsidRPr="00FE759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DEFD3" w14:textId="77777777" w:rsidR="00605B99" w:rsidRDefault="00605B99">
      <w:pPr>
        <w:spacing w:after="0" w:line="240" w:lineRule="auto"/>
      </w:pPr>
      <w:r>
        <w:separator/>
      </w:r>
    </w:p>
  </w:endnote>
  <w:endnote w:type="continuationSeparator" w:id="0">
    <w:p w14:paraId="6C59C9EC" w14:textId="77777777" w:rsidR="00605B99" w:rsidRDefault="0060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7626E" w14:textId="77777777" w:rsidR="00605B99" w:rsidRDefault="00605B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28604F" w14:textId="77777777" w:rsidR="00605B99" w:rsidRDefault="00605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F1B"/>
    <w:multiLevelType w:val="hybridMultilevel"/>
    <w:tmpl w:val="B70273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17F9"/>
    <w:multiLevelType w:val="hybridMultilevel"/>
    <w:tmpl w:val="F9F8667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4E77C1"/>
    <w:multiLevelType w:val="hybridMultilevel"/>
    <w:tmpl w:val="F5F69D6A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BDE514A"/>
    <w:multiLevelType w:val="hybridMultilevel"/>
    <w:tmpl w:val="A634C7F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3F808F1"/>
    <w:multiLevelType w:val="hybridMultilevel"/>
    <w:tmpl w:val="8B04BBEA"/>
    <w:lvl w:ilvl="0" w:tplc="18090001">
      <w:start w:val="1"/>
      <w:numFmt w:val="bullet"/>
      <w:lvlText w:val=""/>
      <w:lvlJc w:val="left"/>
      <w:pPr>
        <w:ind w:left="26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5" w15:restartNumberingAfterBreak="0">
    <w:nsid w:val="26802738"/>
    <w:multiLevelType w:val="hybridMultilevel"/>
    <w:tmpl w:val="B3AEC2CE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E693644"/>
    <w:multiLevelType w:val="hybridMultilevel"/>
    <w:tmpl w:val="FED616A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81464BC"/>
    <w:multiLevelType w:val="hybridMultilevel"/>
    <w:tmpl w:val="953C842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CC4E51"/>
    <w:multiLevelType w:val="hybridMultilevel"/>
    <w:tmpl w:val="939C6544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47509"/>
    <w:multiLevelType w:val="hybridMultilevel"/>
    <w:tmpl w:val="740EB2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42367"/>
    <w:multiLevelType w:val="hybridMultilevel"/>
    <w:tmpl w:val="A37092A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98639DA"/>
    <w:multiLevelType w:val="hybridMultilevel"/>
    <w:tmpl w:val="5EAC88EA"/>
    <w:lvl w:ilvl="0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1A75173"/>
    <w:multiLevelType w:val="hybridMultilevel"/>
    <w:tmpl w:val="EB8299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E15CD"/>
    <w:multiLevelType w:val="hybridMultilevel"/>
    <w:tmpl w:val="51FA37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260FE"/>
    <w:multiLevelType w:val="hybridMultilevel"/>
    <w:tmpl w:val="98BE4B0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7"/>
  </w:num>
  <w:num w:numId="11">
    <w:abstractNumId w:val="14"/>
  </w:num>
  <w:num w:numId="12">
    <w:abstractNumId w:val="2"/>
  </w:num>
  <w:num w:numId="13">
    <w:abstractNumId w:val="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77"/>
    <w:rsid w:val="00000B72"/>
    <w:rsid w:val="00006D04"/>
    <w:rsid w:val="00041D2A"/>
    <w:rsid w:val="00042D18"/>
    <w:rsid w:val="0005718D"/>
    <w:rsid w:val="0006719A"/>
    <w:rsid w:val="00077142"/>
    <w:rsid w:val="00083AEE"/>
    <w:rsid w:val="00084E55"/>
    <w:rsid w:val="0009023C"/>
    <w:rsid w:val="000A2B9A"/>
    <w:rsid w:val="000B074A"/>
    <w:rsid w:val="000C6085"/>
    <w:rsid w:val="000D41C8"/>
    <w:rsid w:val="000E0470"/>
    <w:rsid w:val="000E4F2A"/>
    <w:rsid w:val="000E5CC2"/>
    <w:rsid w:val="000E662E"/>
    <w:rsid w:val="00101FCC"/>
    <w:rsid w:val="00120996"/>
    <w:rsid w:val="00132614"/>
    <w:rsid w:val="00137B5F"/>
    <w:rsid w:val="00142F1E"/>
    <w:rsid w:val="00165969"/>
    <w:rsid w:val="00171A31"/>
    <w:rsid w:val="00172A01"/>
    <w:rsid w:val="001776E1"/>
    <w:rsid w:val="00180B25"/>
    <w:rsid w:val="0018605F"/>
    <w:rsid w:val="0018619E"/>
    <w:rsid w:val="00194668"/>
    <w:rsid w:val="00196190"/>
    <w:rsid w:val="001A5DE4"/>
    <w:rsid w:val="001A5F47"/>
    <w:rsid w:val="001A6850"/>
    <w:rsid w:val="001A7F72"/>
    <w:rsid w:val="001C5C41"/>
    <w:rsid w:val="001D0427"/>
    <w:rsid w:val="001D5004"/>
    <w:rsid w:val="001E29E0"/>
    <w:rsid w:val="001F416F"/>
    <w:rsid w:val="00222949"/>
    <w:rsid w:val="00246C9C"/>
    <w:rsid w:val="00246D44"/>
    <w:rsid w:val="002776A2"/>
    <w:rsid w:val="0028488B"/>
    <w:rsid w:val="002878A1"/>
    <w:rsid w:val="0029530A"/>
    <w:rsid w:val="002A186D"/>
    <w:rsid w:val="002A4CF4"/>
    <w:rsid w:val="002A531C"/>
    <w:rsid w:val="002A710F"/>
    <w:rsid w:val="002B0791"/>
    <w:rsid w:val="002B2901"/>
    <w:rsid w:val="002D5E97"/>
    <w:rsid w:val="002E1546"/>
    <w:rsid w:val="002E29F7"/>
    <w:rsid w:val="002E61A0"/>
    <w:rsid w:val="002F39F9"/>
    <w:rsid w:val="00307627"/>
    <w:rsid w:val="0034111E"/>
    <w:rsid w:val="003626DC"/>
    <w:rsid w:val="00376BD6"/>
    <w:rsid w:val="0039188B"/>
    <w:rsid w:val="003919AA"/>
    <w:rsid w:val="00392E26"/>
    <w:rsid w:val="0039458F"/>
    <w:rsid w:val="003D3F99"/>
    <w:rsid w:val="003E08EF"/>
    <w:rsid w:val="003E5193"/>
    <w:rsid w:val="004129EC"/>
    <w:rsid w:val="004218C4"/>
    <w:rsid w:val="004268F9"/>
    <w:rsid w:val="0046121A"/>
    <w:rsid w:val="00466309"/>
    <w:rsid w:val="00471803"/>
    <w:rsid w:val="0047508B"/>
    <w:rsid w:val="00477C65"/>
    <w:rsid w:val="00485F85"/>
    <w:rsid w:val="00492C78"/>
    <w:rsid w:val="004C1C68"/>
    <w:rsid w:val="004D01C8"/>
    <w:rsid w:val="004E4DEA"/>
    <w:rsid w:val="004E5434"/>
    <w:rsid w:val="00502B39"/>
    <w:rsid w:val="00510CC4"/>
    <w:rsid w:val="00515823"/>
    <w:rsid w:val="00523ADF"/>
    <w:rsid w:val="00535401"/>
    <w:rsid w:val="00543054"/>
    <w:rsid w:val="00543443"/>
    <w:rsid w:val="005839CF"/>
    <w:rsid w:val="0059106A"/>
    <w:rsid w:val="00593601"/>
    <w:rsid w:val="005D0777"/>
    <w:rsid w:val="005D2AC4"/>
    <w:rsid w:val="00605B99"/>
    <w:rsid w:val="00614186"/>
    <w:rsid w:val="00623072"/>
    <w:rsid w:val="00635E5E"/>
    <w:rsid w:val="00647F97"/>
    <w:rsid w:val="00654989"/>
    <w:rsid w:val="00656215"/>
    <w:rsid w:val="00675BD2"/>
    <w:rsid w:val="006A288C"/>
    <w:rsid w:val="006A33D0"/>
    <w:rsid w:val="006A3675"/>
    <w:rsid w:val="006B01BB"/>
    <w:rsid w:val="006B6575"/>
    <w:rsid w:val="006B7C92"/>
    <w:rsid w:val="006F6B0C"/>
    <w:rsid w:val="0071409F"/>
    <w:rsid w:val="007246E2"/>
    <w:rsid w:val="007314D7"/>
    <w:rsid w:val="007372D0"/>
    <w:rsid w:val="00740E0F"/>
    <w:rsid w:val="0076015F"/>
    <w:rsid w:val="00760A13"/>
    <w:rsid w:val="00771D09"/>
    <w:rsid w:val="0077684F"/>
    <w:rsid w:val="007809FE"/>
    <w:rsid w:val="0079220F"/>
    <w:rsid w:val="007A7556"/>
    <w:rsid w:val="007B675E"/>
    <w:rsid w:val="007B7CDC"/>
    <w:rsid w:val="007C5AE5"/>
    <w:rsid w:val="007D06E0"/>
    <w:rsid w:val="007D7F84"/>
    <w:rsid w:val="007E797B"/>
    <w:rsid w:val="007F08A2"/>
    <w:rsid w:val="007F7D2B"/>
    <w:rsid w:val="00806BF9"/>
    <w:rsid w:val="00816DDD"/>
    <w:rsid w:val="008428A6"/>
    <w:rsid w:val="00842BB1"/>
    <w:rsid w:val="008540ED"/>
    <w:rsid w:val="008668CE"/>
    <w:rsid w:val="00866E53"/>
    <w:rsid w:val="0088350D"/>
    <w:rsid w:val="008854C7"/>
    <w:rsid w:val="00894E81"/>
    <w:rsid w:val="008A1AB9"/>
    <w:rsid w:val="008B4ABE"/>
    <w:rsid w:val="008E7D30"/>
    <w:rsid w:val="008F481C"/>
    <w:rsid w:val="008F5731"/>
    <w:rsid w:val="008F59B0"/>
    <w:rsid w:val="00900E7B"/>
    <w:rsid w:val="00923BE3"/>
    <w:rsid w:val="009354D2"/>
    <w:rsid w:val="0094163B"/>
    <w:rsid w:val="009423EB"/>
    <w:rsid w:val="0094460D"/>
    <w:rsid w:val="00947EF6"/>
    <w:rsid w:val="00961C20"/>
    <w:rsid w:val="00987297"/>
    <w:rsid w:val="009A3318"/>
    <w:rsid w:val="009B5B52"/>
    <w:rsid w:val="009C14B4"/>
    <w:rsid w:val="009D442D"/>
    <w:rsid w:val="009D6ACE"/>
    <w:rsid w:val="009E49C7"/>
    <w:rsid w:val="009F3884"/>
    <w:rsid w:val="00A2020D"/>
    <w:rsid w:val="00A36B6F"/>
    <w:rsid w:val="00A441CC"/>
    <w:rsid w:val="00A463AC"/>
    <w:rsid w:val="00A534DD"/>
    <w:rsid w:val="00A541B0"/>
    <w:rsid w:val="00A544CF"/>
    <w:rsid w:val="00A54CA8"/>
    <w:rsid w:val="00AA195C"/>
    <w:rsid w:val="00AA2D11"/>
    <w:rsid w:val="00AA3DC8"/>
    <w:rsid w:val="00AA5227"/>
    <w:rsid w:val="00AD191A"/>
    <w:rsid w:val="00B045D4"/>
    <w:rsid w:val="00B074D4"/>
    <w:rsid w:val="00B175DE"/>
    <w:rsid w:val="00B46904"/>
    <w:rsid w:val="00B90717"/>
    <w:rsid w:val="00BA7178"/>
    <w:rsid w:val="00BC2563"/>
    <w:rsid w:val="00BE4E20"/>
    <w:rsid w:val="00BE6885"/>
    <w:rsid w:val="00BE7FC5"/>
    <w:rsid w:val="00BF248F"/>
    <w:rsid w:val="00BF5C85"/>
    <w:rsid w:val="00C20170"/>
    <w:rsid w:val="00C24F5A"/>
    <w:rsid w:val="00C25D0B"/>
    <w:rsid w:val="00C425EA"/>
    <w:rsid w:val="00C51AD4"/>
    <w:rsid w:val="00C52B83"/>
    <w:rsid w:val="00C70967"/>
    <w:rsid w:val="00C70E63"/>
    <w:rsid w:val="00CD757E"/>
    <w:rsid w:val="00CE22F7"/>
    <w:rsid w:val="00CF737B"/>
    <w:rsid w:val="00D14485"/>
    <w:rsid w:val="00D1758E"/>
    <w:rsid w:val="00D329CC"/>
    <w:rsid w:val="00D342EA"/>
    <w:rsid w:val="00D45F28"/>
    <w:rsid w:val="00D464EF"/>
    <w:rsid w:val="00D52BD9"/>
    <w:rsid w:val="00D579F9"/>
    <w:rsid w:val="00D97598"/>
    <w:rsid w:val="00DA5218"/>
    <w:rsid w:val="00DB58A7"/>
    <w:rsid w:val="00DB6F82"/>
    <w:rsid w:val="00DC57FA"/>
    <w:rsid w:val="00DD5681"/>
    <w:rsid w:val="00DD648E"/>
    <w:rsid w:val="00DD72FB"/>
    <w:rsid w:val="00DD7FB3"/>
    <w:rsid w:val="00DE720F"/>
    <w:rsid w:val="00DE7B37"/>
    <w:rsid w:val="00DF03DB"/>
    <w:rsid w:val="00DF4EFA"/>
    <w:rsid w:val="00DF584E"/>
    <w:rsid w:val="00DF60C7"/>
    <w:rsid w:val="00E02F05"/>
    <w:rsid w:val="00E0423F"/>
    <w:rsid w:val="00E27BDD"/>
    <w:rsid w:val="00E3599A"/>
    <w:rsid w:val="00E50AA6"/>
    <w:rsid w:val="00E524C0"/>
    <w:rsid w:val="00E61982"/>
    <w:rsid w:val="00E64A84"/>
    <w:rsid w:val="00E72C06"/>
    <w:rsid w:val="00E73E29"/>
    <w:rsid w:val="00E84736"/>
    <w:rsid w:val="00E9584A"/>
    <w:rsid w:val="00EC4F18"/>
    <w:rsid w:val="00ED3899"/>
    <w:rsid w:val="00ED7B09"/>
    <w:rsid w:val="00EE2E74"/>
    <w:rsid w:val="00EF2B68"/>
    <w:rsid w:val="00F0307E"/>
    <w:rsid w:val="00F13D11"/>
    <w:rsid w:val="00F13EBC"/>
    <w:rsid w:val="00F2028D"/>
    <w:rsid w:val="00F30140"/>
    <w:rsid w:val="00F31904"/>
    <w:rsid w:val="00F37C88"/>
    <w:rsid w:val="00F445C0"/>
    <w:rsid w:val="00F53E28"/>
    <w:rsid w:val="00F670A6"/>
    <w:rsid w:val="00F77F79"/>
    <w:rsid w:val="00F83137"/>
    <w:rsid w:val="00F86A9A"/>
    <w:rsid w:val="00FA5E1B"/>
    <w:rsid w:val="00FB0FEA"/>
    <w:rsid w:val="00FB27F4"/>
    <w:rsid w:val="00FC2EFD"/>
    <w:rsid w:val="00FD03FE"/>
    <w:rsid w:val="00FE7598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78AE1"/>
  <w15:docId w15:val="{75A6C25F-63FF-4AAA-A731-BC43E01F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464E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C1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C68"/>
  </w:style>
  <w:style w:type="paragraph" w:styleId="Footer">
    <w:name w:val="footer"/>
    <w:basedOn w:val="Normal"/>
    <w:link w:val="FooterChar"/>
    <w:uiPriority w:val="99"/>
    <w:unhideWhenUsed/>
    <w:rsid w:val="004C1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jballan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CC4E-A619-4845-B9FC-3498062D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Sean Ballance</cp:lastModifiedBy>
  <cp:revision>2</cp:revision>
  <cp:lastPrinted>2017-01-25T21:28:00Z</cp:lastPrinted>
  <dcterms:created xsi:type="dcterms:W3CDTF">2020-10-22T21:44:00Z</dcterms:created>
  <dcterms:modified xsi:type="dcterms:W3CDTF">2020-10-22T21:44:00Z</dcterms:modified>
</cp:coreProperties>
</file>