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9B" w:rsidRDefault="0011339B" w:rsidP="0011339B">
      <w:pPr>
        <w:spacing w:after="0"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David Murphy</w:t>
      </w:r>
    </w:p>
    <w:p w:rsidR="0011339B" w:rsidRDefault="0011339B" w:rsidP="0011339B">
      <w:pPr>
        <w:spacing w:after="0"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43 New Row Square</w:t>
      </w:r>
    </w:p>
    <w:p w:rsidR="0011339B" w:rsidRDefault="0011339B" w:rsidP="0011339B">
      <w:pPr>
        <w:spacing w:after="0"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New Row South</w:t>
      </w:r>
    </w:p>
    <w:p w:rsidR="0011339B" w:rsidRDefault="0011339B" w:rsidP="0011339B">
      <w:pPr>
        <w:spacing w:after="0"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Dublin 8</w:t>
      </w:r>
    </w:p>
    <w:p w:rsidR="0037456B" w:rsidRDefault="0037456B" w:rsidP="000359A1">
      <w:pPr>
        <w:spacing w:after="0" w:line="276" w:lineRule="auto"/>
        <w:rPr>
          <w:rStyle w:val="Strong"/>
          <w:rFonts w:ascii="Lucida Sans Unicode" w:hAnsi="Lucida Sans Unicode" w:cs="Lucida Sans Unicode"/>
          <w:b w:val="0"/>
          <w:color w:val="000000"/>
          <w:sz w:val="19"/>
          <w:szCs w:val="19"/>
          <w:shd w:val="clear" w:color="auto" w:fill="FFFFFF"/>
        </w:rPr>
      </w:pPr>
      <w:r>
        <w:rPr>
          <w:rStyle w:val="Strong"/>
          <w:rFonts w:ascii="Lucida Sans Unicode" w:hAnsi="Lucida Sans Unicode" w:cs="Lucida Sans Unicode"/>
          <w:b w:val="0"/>
          <w:color w:val="000000"/>
          <w:sz w:val="19"/>
          <w:szCs w:val="19"/>
          <w:shd w:val="clear" w:color="auto" w:fill="FFFFFF"/>
        </w:rPr>
        <w:t>Byrne Wallace</w:t>
      </w:r>
    </w:p>
    <w:p w:rsidR="0037456B" w:rsidRDefault="0037456B" w:rsidP="000359A1">
      <w:pPr>
        <w:spacing w:after="0" w:line="276" w:lineRule="auto"/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</w:pPr>
      <w:r w:rsidRPr="0037456B"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  <w:t xml:space="preserve">88 Harcourt Street, </w:t>
      </w:r>
    </w:p>
    <w:p w:rsidR="0011339B" w:rsidRPr="0011339B" w:rsidRDefault="0037456B" w:rsidP="000359A1">
      <w:pPr>
        <w:spacing w:after="0" w:line="276" w:lineRule="auto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  <w:r w:rsidRPr="0037456B"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  <w:t>Dublin 2,</w:t>
      </w:r>
      <w:r w:rsidR="0011339B" w:rsidRPr="0011339B"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  <w:br/>
      </w:r>
    </w:p>
    <w:p w:rsidR="0011339B" w:rsidRDefault="00F31356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16</w:t>
      </w:r>
      <w:r w:rsidR="0011339B">
        <w:rPr>
          <w:rFonts w:ascii="Calibri" w:eastAsia="Calibri" w:hAnsi="Calibri" w:cs="Times New Roman"/>
          <w:sz w:val="22"/>
          <w:szCs w:val="22"/>
        </w:rPr>
        <w:t>/10/2017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11339B" w:rsidRDefault="0011339B" w:rsidP="0011339B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Re Training Opportunity 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Dear </w:t>
      </w:r>
      <w:r w:rsidR="0037456B">
        <w:rPr>
          <w:rFonts w:ascii="Calibri" w:eastAsia="Calibri" w:hAnsi="Calibri" w:cs="Times New Roman"/>
          <w:sz w:val="22"/>
          <w:szCs w:val="22"/>
        </w:rPr>
        <w:t>Ms Guy</w:t>
      </w:r>
      <w:r w:rsidR="004B2D42">
        <w:rPr>
          <w:rFonts w:ascii="Calibri" w:eastAsia="Calibri" w:hAnsi="Calibri" w:cs="Times New Roman"/>
          <w:sz w:val="22"/>
          <w:szCs w:val="22"/>
        </w:rPr>
        <w:t>,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I am a graduate with all 8 FE-1s completed seeking training opportunities.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My current position is as a Member Advisor in the Irish Medical Organisation which I took up November 2016, however I have been working in Industrial Relations for four and a half years. My role is primarily to represent and advise doctors on an individual basis on issues affecting their employment as well as employment law issues affecting their practice. I am currently attending the King’s Inns higher diploma in applied employment law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in order to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 develop my knowledge in this area.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I came into Industrial Relations following my graduation from DCU in International Relations (BA hons) and a brief time working as an English language teacher. Before working for the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IMO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 I was an organiser at the Irish Bank Officials Association (now called the Financial Services</w:t>
      </w:r>
      <w:r w:rsidR="00EA5A74">
        <w:rPr>
          <w:rFonts w:ascii="Calibri" w:eastAsia="Calibri" w:hAnsi="Calibri" w:cs="Times New Roman"/>
          <w:sz w:val="22"/>
          <w:szCs w:val="22"/>
        </w:rPr>
        <w:t xml:space="preserve"> Union) for just under four years. It was while in that role that I made the decision to pursue a career in law and studied for the FE-1s, passing them over the course of </w:t>
      </w:r>
      <w:r w:rsidR="0037456B">
        <w:rPr>
          <w:rFonts w:ascii="Calibri" w:eastAsia="Calibri" w:hAnsi="Calibri" w:cs="Times New Roman"/>
          <w:sz w:val="22"/>
          <w:szCs w:val="22"/>
        </w:rPr>
        <w:t>2016</w:t>
      </w:r>
      <w:r w:rsidR="00EA5A74">
        <w:rPr>
          <w:rFonts w:ascii="Calibri" w:eastAsia="Calibri" w:hAnsi="Calibri" w:cs="Times New Roman"/>
          <w:sz w:val="22"/>
          <w:szCs w:val="22"/>
        </w:rPr>
        <w:t>.</w:t>
      </w:r>
    </w:p>
    <w:p w:rsidR="0037456B" w:rsidRDefault="0037456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I find the application of the law to complex situations interesting and I really enjoy the collegial process of working out such problems. I also really enjoy advocacy and training which have been key parts of my career to date. 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Outside of my professional life I have been involved in both electoral and campaign based politics for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a number of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 years, holding a number of voluntary elected positions. From these roles I have gained an understanding of public affairs and policy.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I enclose a CV with a more detailed overview of my current and previous roles, education and voluntary activities.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Please don’t hesitate to contact me if you would like any further information or clarification.</w:t>
      </w:r>
    </w:p>
    <w:p w:rsidR="0011339B" w:rsidRDefault="0011339B" w:rsidP="0011339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Yours Sincerely </w:t>
      </w:r>
    </w:p>
    <w:p w:rsidR="008137CD" w:rsidRPr="0037456B" w:rsidRDefault="0011339B" w:rsidP="0037456B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David Murphy</w:t>
      </w:r>
    </w:p>
    <w:sectPr w:rsidR="008137CD" w:rsidRPr="00374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B"/>
    <w:rsid w:val="000359A1"/>
    <w:rsid w:val="0011339B"/>
    <w:rsid w:val="0037456B"/>
    <w:rsid w:val="00496815"/>
    <w:rsid w:val="004B2D42"/>
    <w:rsid w:val="00760A96"/>
    <w:rsid w:val="008137CD"/>
    <w:rsid w:val="00931F45"/>
    <w:rsid w:val="009B5D6C"/>
    <w:rsid w:val="00EA5A74"/>
    <w:rsid w:val="00F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C19A"/>
  <w15:chartTrackingRefBased/>
  <w15:docId w15:val="{EF9D8EA7-5E13-475B-9BD2-34F9270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I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39B"/>
  </w:style>
  <w:style w:type="paragraph" w:styleId="Heading1">
    <w:name w:val="heading 1"/>
    <w:basedOn w:val="Normal"/>
    <w:next w:val="Normal"/>
    <w:link w:val="Heading1Char"/>
    <w:uiPriority w:val="9"/>
    <w:qFormat/>
    <w:rsid w:val="00931F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F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F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F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F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F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F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F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F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F4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F4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F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F4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F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F4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F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F4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F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1F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1F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F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F4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31F45"/>
    <w:rPr>
      <w:b/>
      <w:bCs/>
    </w:rPr>
  </w:style>
  <w:style w:type="character" w:styleId="Emphasis">
    <w:name w:val="Emphasis"/>
    <w:basedOn w:val="DefaultParagraphFont"/>
    <w:uiPriority w:val="20"/>
    <w:qFormat/>
    <w:rsid w:val="00931F45"/>
    <w:rPr>
      <w:i/>
      <w:iCs/>
      <w:color w:val="000000" w:themeColor="text1"/>
    </w:rPr>
  </w:style>
  <w:style w:type="paragraph" w:styleId="NoSpacing">
    <w:name w:val="No Spacing"/>
    <w:uiPriority w:val="1"/>
    <w:qFormat/>
    <w:rsid w:val="00931F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1F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1F4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F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F4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31F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1F4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31F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31F4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31F4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F45"/>
    <w:pPr>
      <w:outlineLvl w:val="9"/>
    </w:pPr>
  </w:style>
  <w:style w:type="character" w:customStyle="1" w:styleId="adr">
    <w:name w:val="adr"/>
    <w:basedOn w:val="DefaultParagraphFont"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Murphy</dc:creator>
  <cp:keywords/>
  <dc:description/>
  <cp:lastModifiedBy>David Murphy</cp:lastModifiedBy>
  <cp:revision>2</cp:revision>
  <dcterms:created xsi:type="dcterms:W3CDTF">2017-10-16T12:02:00Z</dcterms:created>
  <dcterms:modified xsi:type="dcterms:W3CDTF">2017-10-16T12:02:00Z</dcterms:modified>
</cp:coreProperties>
</file>