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6D" w:rsidRDefault="00B00715" w:rsidP="00C86FA7">
      <w:pPr>
        <w:spacing w:after="0"/>
        <w:ind w:left="6480"/>
        <w:rPr>
          <w:rFonts w:ascii="Times New Roman" w:hAnsi="Times New Roman" w:cs="Times New Roman"/>
          <w:sz w:val="24"/>
          <w:szCs w:val="24"/>
        </w:rPr>
      </w:pPr>
      <w:r>
        <w:rPr>
          <w:rFonts w:ascii="Times New Roman" w:hAnsi="Times New Roman" w:cs="Times New Roman"/>
          <w:sz w:val="24"/>
          <w:szCs w:val="24"/>
        </w:rPr>
        <w:t>409 E First Street,</w:t>
      </w:r>
    </w:p>
    <w:p w:rsidR="00B00715" w:rsidRDefault="00B00715" w:rsidP="00C86FA7">
      <w:pPr>
        <w:spacing w:after="0"/>
        <w:ind w:left="6480"/>
        <w:rPr>
          <w:rFonts w:ascii="Times New Roman" w:hAnsi="Times New Roman" w:cs="Times New Roman"/>
          <w:sz w:val="24"/>
          <w:szCs w:val="24"/>
        </w:rPr>
      </w:pPr>
      <w:r>
        <w:rPr>
          <w:rFonts w:ascii="Times New Roman" w:hAnsi="Times New Roman" w:cs="Times New Roman"/>
          <w:sz w:val="24"/>
          <w:szCs w:val="24"/>
        </w:rPr>
        <w:t>Bloomington,</w:t>
      </w:r>
    </w:p>
    <w:p w:rsidR="00B00715" w:rsidRDefault="00B00715" w:rsidP="00C86FA7">
      <w:pPr>
        <w:spacing w:after="0"/>
        <w:ind w:left="6480"/>
        <w:rPr>
          <w:rFonts w:ascii="Times New Roman" w:hAnsi="Times New Roman" w:cs="Times New Roman"/>
          <w:sz w:val="24"/>
          <w:szCs w:val="24"/>
        </w:rPr>
      </w:pPr>
      <w:r>
        <w:rPr>
          <w:rFonts w:ascii="Times New Roman" w:hAnsi="Times New Roman" w:cs="Times New Roman"/>
          <w:sz w:val="24"/>
          <w:szCs w:val="24"/>
        </w:rPr>
        <w:t>Indiana,</w:t>
      </w:r>
    </w:p>
    <w:p w:rsidR="00B00715" w:rsidRDefault="00B00715" w:rsidP="00C86FA7">
      <w:pPr>
        <w:spacing w:after="0"/>
        <w:ind w:left="6480"/>
        <w:rPr>
          <w:rFonts w:ascii="Times New Roman" w:hAnsi="Times New Roman" w:cs="Times New Roman"/>
          <w:sz w:val="24"/>
          <w:szCs w:val="24"/>
        </w:rPr>
      </w:pPr>
      <w:r>
        <w:rPr>
          <w:rFonts w:ascii="Times New Roman" w:hAnsi="Times New Roman" w:cs="Times New Roman"/>
          <w:sz w:val="24"/>
          <w:szCs w:val="24"/>
        </w:rPr>
        <w:t>USA 47401</w:t>
      </w:r>
    </w:p>
    <w:p w:rsidR="000F652E" w:rsidRDefault="009C08B0" w:rsidP="00C86FA7">
      <w:pPr>
        <w:spacing w:after="0"/>
        <w:rPr>
          <w:rFonts w:ascii="Times New Roman" w:hAnsi="Times New Roman" w:cs="Times New Roman"/>
          <w:sz w:val="24"/>
          <w:szCs w:val="24"/>
        </w:rPr>
      </w:pPr>
      <w:r>
        <w:rPr>
          <w:rFonts w:ascii="Times New Roman" w:hAnsi="Times New Roman" w:cs="Times New Roman"/>
          <w:sz w:val="24"/>
          <w:szCs w:val="24"/>
        </w:rPr>
        <w:t xml:space="preserve">25 </w:t>
      </w:r>
      <w:r w:rsidR="00C86FA7">
        <w:rPr>
          <w:rFonts w:ascii="Times New Roman" w:hAnsi="Times New Roman" w:cs="Times New Roman"/>
          <w:sz w:val="24"/>
          <w:szCs w:val="24"/>
        </w:rPr>
        <w:t>/</w:t>
      </w:r>
      <w:r w:rsidR="00B00715">
        <w:rPr>
          <w:rFonts w:ascii="Times New Roman" w:hAnsi="Times New Roman" w:cs="Times New Roman"/>
          <w:sz w:val="24"/>
          <w:szCs w:val="24"/>
        </w:rPr>
        <w:t>February</w:t>
      </w:r>
      <w:r w:rsidR="00746F88">
        <w:rPr>
          <w:rFonts w:ascii="Times New Roman" w:hAnsi="Times New Roman" w:cs="Times New Roman"/>
          <w:sz w:val="24"/>
          <w:szCs w:val="24"/>
        </w:rPr>
        <w:t>/2015</w:t>
      </w:r>
    </w:p>
    <w:p w:rsidR="00B00715" w:rsidRDefault="00A2057D" w:rsidP="00B00715">
      <w:pPr>
        <w:spacing w:after="0"/>
        <w:rPr>
          <w:rFonts w:ascii="Times New Roman" w:hAnsi="Times New Roman" w:cs="Times New Roman"/>
          <w:sz w:val="24"/>
          <w:szCs w:val="24"/>
        </w:rPr>
      </w:pPr>
      <w:r>
        <w:rPr>
          <w:rFonts w:ascii="Times New Roman" w:hAnsi="Times New Roman" w:cs="Times New Roman"/>
          <w:sz w:val="24"/>
          <w:szCs w:val="24"/>
        </w:rPr>
        <w:t>Byrne Wallace</w:t>
      </w:r>
    </w:p>
    <w:p w:rsidR="00B00715" w:rsidRPr="00B00715" w:rsidRDefault="00A2057D" w:rsidP="00B00715">
      <w:pPr>
        <w:spacing w:after="0"/>
        <w:rPr>
          <w:rFonts w:ascii="Times New Roman" w:hAnsi="Times New Roman" w:cs="Times New Roman"/>
          <w:sz w:val="24"/>
          <w:szCs w:val="24"/>
        </w:rPr>
      </w:pPr>
      <w:r w:rsidRPr="00A2057D">
        <w:rPr>
          <w:rFonts w:ascii="Times New Roman" w:hAnsi="Times New Roman" w:cs="Times New Roman"/>
          <w:sz w:val="24"/>
          <w:szCs w:val="24"/>
        </w:rPr>
        <w:t>87-88 Harcourt St</w:t>
      </w:r>
    </w:p>
    <w:p w:rsidR="00B00715" w:rsidRPr="00B00715" w:rsidRDefault="00B00715" w:rsidP="00B00715">
      <w:pPr>
        <w:spacing w:after="0"/>
        <w:rPr>
          <w:rFonts w:ascii="Times New Roman" w:hAnsi="Times New Roman" w:cs="Times New Roman"/>
          <w:sz w:val="24"/>
          <w:szCs w:val="24"/>
        </w:rPr>
      </w:pPr>
      <w:r w:rsidRPr="00B00715">
        <w:rPr>
          <w:rFonts w:ascii="Times New Roman" w:hAnsi="Times New Roman" w:cs="Times New Roman"/>
          <w:sz w:val="24"/>
          <w:szCs w:val="24"/>
        </w:rPr>
        <w:t>Dublin</w:t>
      </w:r>
      <w:r>
        <w:rPr>
          <w:rFonts w:ascii="Times New Roman" w:hAnsi="Times New Roman" w:cs="Times New Roman"/>
          <w:sz w:val="24"/>
          <w:szCs w:val="24"/>
        </w:rPr>
        <w:t xml:space="preserve"> 2</w:t>
      </w:r>
    </w:p>
    <w:p w:rsidR="00C86FA7" w:rsidRDefault="00B00715" w:rsidP="00C86FA7">
      <w:pPr>
        <w:spacing w:after="0"/>
        <w:rPr>
          <w:rFonts w:ascii="Times New Roman" w:hAnsi="Times New Roman" w:cs="Times New Roman"/>
          <w:sz w:val="24"/>
          <w:szCs w:val="24"/>
        </w:rPr>
      </w:pPr>
      <w:r w:rsidRPr="00B00715">
        <w:rPr>
          <w:rFonts w:ascii="Times New Roman" w:hAnsi="Times New Roman" w:cs="Times New Roman"/>
          <w:sz w:val="24"/>
          <w:szCs w:val="24"/>
        </w:rPr>
        <w:t>Ireland</w:t>
      </w:r>
    </w:p>
    <w:p w:rsidR="00E71CB7" w:rsidRDefault="00E71CB7" w:rsidP="00C86FA7">
      <w:pPr>
        <w:spacing w:after="0"/>
        <w:rPr>
          <w:rFonts w:ascii="Times New Roman" w:hAnsi="Times New Roman" w:cs="Times New Roman"/>
          <w:sz w:val="24"/>
          <w:szCs w:val="24"/>
        </w:rPr>
      </w:pPr>
    </w:p>
    <w:p w:rsidR="005C456D" w:rsidRDefault="005C456D" w:rsidP="00C86FA7">
      <w:pPr>
        <w:spacing w:after="0"/>
        <w:rPr>
          <w:rFonts w:ascii="Times New Roman" w:hAnsi="Times New Roman" w:cs="Times New Roman"/>
          <w:sz w:val="24"/>
          <w:szCs w:val="24"/>
        </w:rPr>
      </w:pPr>
      <w:r w:rsidRPr="00C86FA7">
        <w:rPr>
          <w:rFonts w:ascii="Times New Roman" w:hAnsi="Times New Roman" w:cs="Times New Roman"/>
          <w:b/>
          <w:sz w:val="24"/>
          <w:szCs w:val="24"/>
        </w:rPr>
        <w:t>RE:</w:t>
      </w:r>
      <w:r>
        <w:rPr>
          <w:rFonts w:ascii="Times New Roman" w:hAnsi="Times New Roman" w:cs="Times New Roman"/>
          <w:sz w:val="24"/>
          <w:szCs w:val="24"/>
        </w:rPr>
        <w:t xml:space="preserve"> Internship 2016</w:t>
      </w:r>
    </w:p>
    <w:p w:rsidR="00C86FA7" w:rsidRDefault="00C86FA7" w:rsidP="00C86FA7">
      <w:pPr>
        <w:spacing w:after="0"/>
        <w:rPr>
          <w:rFonts w:ascii="Times New Roman" w:hAnsi="Times New Roman" w:cs="Times New Roman"/>
          <w:sz w:val="24"/>
          <w:szCs w:val="24"/>
        </w:rPr>
      </w:pPr>
    </w:p>
    <w:p w:rsidR="00562895" w:rsidRDefault="005C456D" w:rsidP="0056289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Dear </w:t>
      </w:r>
      <w:r w:rsidR="00A2057D">
        <w:rPr>
          <w:rFonts w:ascii="Times New Roman" w:hAnsi="Times New Roman" w:cs="Times New Roman"/>
          <w:sz w:val="24"/>
          <w:szCs w:val="24"/>
        </w:rPr>
        <w:t xml:space="preserve">Head of </w:t>
      </w:r>
      <w:r w:rsidR="009C08B0">
        <w:rPr>
          <w:rFonts w:ascii="Times New Roman" w:hAnsi="Times New Roman" w:cs="Times New Roman"/>
          <w:sz w:val="24"/>
          <w:szCs w:val="24"/>
        </w:rPr>
        <w:t>Recruitment</w:t>
      </w:r>
      <w:r w:rsidR="00A2057D">
        <w:rPr>
          <w:rFonts w:ascii="Times New Roman" w:hAnsi="Times New Roman" w:cs="Times New Roman"/>
          <w:sz w:val="24"/>
          <w:szCs w:val="24"/>
        </w:rPr>
        <w:t xml:space="preserve">, </w:t>
      </w:r>
    </w:p>
    <w:p w:rsidR="00E71CB7" w:rsidRDefault="00E71CB7" w:rsidP="00562895">
      <w:pPr>
        <w:spacing w:after="0" w:line="360" w:lineRule="auto"/>
        <w:rPr>
          <w:rFonts w:ascii="Times New Roman" w:hAnsi="Times New Roman" w:cs="Times New Roman"/>
          <w:sz w:val="24"/>
          <w:szCs w:val="24"/>
        </w:rPr>
      </w:pPr>
    </w:p>
    <w:p w:rsidR="00951ADA" w:rsidRDefault="00C86FA7" w:rsidP="00562895">
      <w:pPr>
        <w:spacing w:after="0" w:line="360" w:lineRule="auto"/>
        <w:rPr>
          <w:rFonts w:ascii="Times New Roman" w:hAnsi="Times New Roman" w:cs="Times New Roman"/>
          <w:sz w:val="24"/>
          <w:szCs w:val="24"/>
        </w:rPr>
      </w:pPr>
      <w:r>
        <w:rPr>
          <w:rFonts w:ascii="Times New Roman" w:hAnsi="Times New Roman" w:cs="Times New Roman"/>
          <w:sz w:val="24"/>
          <w:szCs w:val="24"/>
        </w:rPr>
        <w:t>I would be enormously keen to be given the opportunity to intern at your firm this</w:t>
      </w:r>
      <w:r w:rsidR="009C08B0">
        <w:rPr>
          <w:rFonts w:ascii="Times New Roman" w:hAnsi="Times New Roman" w:cs="Times New Roman"/>
          <w:sz w:val="24"/>
          <w:szCs w:val="24"/>
        </w:rPr>
        <w:t xml:space="preserve"> summer. </w:t>
      </w:r>
      <w:r w:rsidR="00742AE1">
        <w:rPr>
          <w:rFonts w:ascii="Times New Roman" w:hAnsi="Times New Roman" w:cs="Times New Roman"/>
          <w:sz w:val="24"/>
          <w:szCs w:val="24"/>
        </w:rPr>
        <w:t xml:space="preserve">Having interned in a commercial firm for three months last summer, I have </w:t>
      </w:r>
      <w:r w:rsidR="0016796D">
        <w:rPr>
          <w:rFonts w:ascii="Times New Roman" w:hAnsi="Times New Roman" w:cs="Times New Roman"/>
          <w:sz w:val="24"/>
          <w:szCs w:val="24"/>
        </w:rPr>
        <w:t xml:space="preserve">a huge interest in </w:t>
      </w:r>
      <w:r w:rsidR="00B00715">
        <w:rPr>
          <w:rFonts w:ascii="Times New Roman" w:hAnsi="Times New Roman" w:cs="Times New Roman"/>
          <w:sz w:val="24"/>
          <w:szCs w:val="24"/>
        </w:rPr>
        <w:t>commercial</w:t>
      </w:r>
      <w:r w:rsidR="0016796D">
        <w:rPr>
          <w:rFonts w:ascii="Times New Roman" w:hAnsi="Times New Roman" w:cs="Times New Roman"/>
          <w:sz w:val="24"/>
          <w:szCs w:val="24"/>
        </w:rPr>
        <w:t xml:space="preserve"> law, particularly in litigation and corporate law</w:t>
      </w:r>
      <w:r w:rsidR="00241EB7">
        <w:rPr>
          <w:rFonts w:ascii="Times New Roman" w:hAnsi="Times New Roman" w:cs="Times New Roman"/>
          <w:sz w:val="24"/>
          <w:szCs w:val="24"/>
        </w:rPr>
        <w:t xml:space="preserve">, both disciplines that </w:t>
      </w:r>
      <w:r w:rsidR="00CF62F0">
        <w:rPr>
          <w:rFonts w:ascii="Times New Roman" w:hAnsi="Times New Roman" w:cs="Times New Roman"/>
          <w:sz w:val="24"/>
          <w:szCs w:val="24"/>
        </w:rPr>
        <w:t>Byrne Wallace</w:t>
      </w:r>
      <w:r w:rsidR="00241EB7">
        <w:rPr>
          <w:rFonts w:ascii="Times New Roman" w:hAnsi="Times New Roman" w:cs="Times New Roman"/>
          <w:sz w:val="24"/>
          <w:szCs w:val="24"/>
        </w:rPr>
        <w:t xml:space="preserve"> </w:t>
      </w:r>
      <w:r w:rsidR="009C62B2">
        <w:rPr>
          <w:rFonts w:ascii="Times New Roman" w:hAnsi="Times New Roman" w:cs="Times New Roman"/>
          <w:sz w:val="24"/>
          <w:szCs w:val="24"/>
        </w:rPr>
        <w:t>has a reputable name for</w:t>
      </w:r>
      <w:r w:rsidR="0016796D">
        <w:rPr>
          <w:rFonts w:ascii="Times New Roman" w:hAnsi="Times New Roman" w:cs="Times New Roman"/>
          <w:sz w:val="24"/>
          <w:szCs w:val="24"/>
        </w:rPr>
        <w:t xml:space="preserve">. Having been in a mid-sized firm </w:t>
      </w:r>
      <w:r w:rsidR="00E71CB7">
        <w:rPr>
          <w:rFonts w:ascii="Times New Roman" w:hAnsi="Times New Roman" w:cs="Times New Roman"/>
          <w:sz w:val="24"/>
          <w:szCs w:val="24"/>
        </w:rPr>
        <w:t>last summer, I</w:t>
      </w:r>
      <w:r w:rsidR="00CF62F0">
        <w:rPr>
          <w:rFonts w:ascii="Times New Roman" w:hAnsi="Times New Roman" w:cs="Times New Roman"/>
          <w:sz w:val="24"/>
          <w:szCs w:val="24"/>
        </w:rPr>
        <w:t xml:space="preserve"> was able to truly appreciate the level of involvement an intern can receive. Byrne Wallace appeals to me far more than any ‘big five’ firms, as I know that given the vast amount of interns they take each year, there is not a great amount of responsibility delegated to interns who remain something of a number.</w:t>
      </w:r>
    </w:p>
    <w:p w:rsidR="00867AFF" w:rsidRDefault="00867AFF" w:rsidP="00562895">
      <w:pPr>
        <w:spacing w:after="0" w:line="360" w:lineRule="auto"/>
        <w:rPr>
          <w:rFonts w:ascii="Times New Roman" w:hAnsi="Times New Roman" w:cs="Times New Roman"/>
          <w:sz w:val="24"/>
          <w:szCs w:val="24"/>
        </w:rPr>
      </w:pPr>
      <w:r>
        <w:rPr>
          <w:rFonts w:ascii="Times New Roman" w:hAnsi="Times New Roman" w:cs="Times New Roman"/>
          <w:sz w:val="24"/>
          <w:szCs w:val="24"/>
        </w:rPr>
        <w:t>Another reason I would enjoy the programme is because of the system whereby an intern is immersed in one department for the duration of their stay, as opposed to being rotated around departments, which within a four week period could lead to a superficial treatment of the work in that department</w:t>
      </w:r>
      <w:r w:rsidR="00562895">
        <w:rPr>
          <w:rFonts w:ascii="Times New Roman" w:hAnsi="Times New Roman" w:cs="Times New Roman"/>
          <w:sz w:val="24"/>
          <w:szCs w:val="24"/>
        </w:rPr>
        <w:t>.</w:t>
      </w:r>
    </w:p>
    <w:p w:rsidR="00951ADA" w:rsidRDefault="00951ADA" w:rsidP="00562895">
      <w:pPr>
        <w:spacing w:after="0" w:line="360" w:lineRule="auto"/>
        <w:rPr>
          <w:rFonts w:ascii="Times New Roman" w:hAnsi="Times New Roman" w:cs="Times New Roman"/>
          <w:sz w:val="24"/>
          <w:szCs w:val="24"/>
        </w:rPr>
      </w:pPr>
    </w:p>
    <w:p w:rsidR="00C86FA7" w:rsidRDefault="00562895" w:rsidP="00562895">
      <w:pPr>
        <w:spacing w:after="0" w:line="360" w:lineRule="auto"/>
        <w:rPr>
          <w:rFonts w:ascii="Times New Roman" w:hAnsi="Times New Roman" w:cs="Times New Roman"/>
          <w:sz w:val="24"/>
          <w:szCs w:val="24"/>
        </w:rPr>
      </w:pPr>
      <w:r>
        <w:rPr>
          <w:rFonts w:ascii="Times New Roman" w:hAnsi="Times New Roman" w:cs="Times New Roman"/>
          <w:sz w:val="24"/>
          <w:szCs w:val="24"/>
        </w:rPr>
        <w:t>Being in America for the year, I have also had the opportunity of studying multiple modules that have a strong focus on international law and transactions</w:t>
      </w:r>
      <w:r w:rsidR="00867AFF">
        <w:rPr>
          <w:rFonts w:ascii="Times New Roman" w:hAnsi="Times New Roman" w:cs="Times New Roman"/>
          <w:sz w:val="24"/>
          <w:szCs w:val="24"/>
        </w:rPr>
        <w:t>, an area I am becoming increasingly interested in</w:t>
      </w:r>
      <w:r>
        <w:rPr>
          <w:rFonts w:ascii="Times New Roman" w:hAnsi="Times New Roman" w:cs="Times New Roman"/>
          <w:sz w:val="24"/>
          <w:szCs w:val="24"/>
        </w:rPr>
        <w:t xml:space="preserve">, and I feel </w:t>
      </w:r>
      <w:r w:rsidR="00807369">
        <w:rPr>
          <w:rFonts w:ascii="Times New Roman" w:hAnsi="Times New Roman" w:cs="Times New Roman"/>
          <w:sz w:val="24"/>
          <w:szCs w:val="24"/>
        </w:rPr>
        <w:t xml:space="preserve">they could be useful to some of the work </w:t>
      </w:r>
      <w:r w:rsidR="00CF62F0">
        <w:rPr>
          <w:rFonts w:ascii="Times New Roman" w:hAnsi="Times New Roman" w:cs="Times New Roman"/>
          <w:sz w:val="24"/>
          <w:szCs w:val="24"/>
        </w:rPr>
        <w:t>Byrne Wallace does</w:t>
      </w:r>
      <w:r w:rsidR="00951ADA">
        <w:rPr>
          <w:rFonts w:ascii="Times New Roman" w:hAnsi="Times New Roman" w:cs="Times New Roman"/>
          <w:sz w:val="24"/>
          <w:szCs w:val="24"/>
        </w:rPr>
        <w:t xml:space="preserve">. </w:t>
      </w:r>
      <w:r w:rsidR="00CF62F0">
        <w:rPr>
          <w:rFonts w:ascii="Times New Roman" w:hAnsi="Times New Roman" w:cs="Times New Roman"/>
          <w:sz w:val="24"/>
          <w:szCs w:val="24"/>
        </w:rPr>
        <w:t xml:space="preserve">I am further attracted to the rotation system of the trainee programme and the constant interaction with a partner, which I hope would facilitate choosing an area of practice that I am best suited to. </w:t>
      </w:r>
      <w:r w:rsidR="00807369">
        <w:rPr>
          <w:rFonts w:ascii="Times New Roman" w:hAnsi="Times New Roman" w:cs="Times New Roman"/>
          <w:sz w:val="24"/>
          <w:szCs w:val="24"/>
        </w:rPr>
        <w:t>My primary goal would be to gain entry to the trainee programme, and I would endeavour to achieve this in all facets of my work.</w:t>
      </w:r>
    </w:p>
    <w:p w:rsidR="00807369" w:rsidRDefault="00807369" w:rsidP="00562895">
      <w:pPr>
        <w:spacing w:after="0" w:line="360" w:lineRule="auto"/>
        <w:rPr>
          <w:rFonts w:ascii="Times New Roman" w:hAnsi="Times New Roman" w:cs="Times New Roman"/>
          <w:sz w:val="24"/>
          <w:szCs w:val="24"/>
        </w:rPr>
      </w:pPr>
      <w:r>
        <w:rPr>
          <w:rFonts w:ascii="Times New Roman" w:hAnsi="Times New Roman" w:cs="Times New Roman"/>
          <w:sz w:val="24"/>
          <w:szCs w:val="24"/>
        </w:rPr>
        <w:t>I appreciate your consideration.</w:t>
      </w:r>
    </w:p>
    <w:p w:rsidR="00807369" w:rsidRDefault="00807369" w:rsidP="00562895">
      <w:pPr>
        <w:spacing w:after="0" w:line="360" w:lineRule="auto"/>
        <w:rPr>
          <w:rFonts w:ascii="Times New Roman" w:hAnsi="Times New Roman" w:cs="Times New Roman"/>
          <w:sz w:val="24"/>
          <w:szCs w:val="24"/>
        </w:rPr>
      </w:pPr>
    </w:p>
    <w:p w:rsidR="00807369" w:rsidRDefault="00807369" w:rsidP="0056289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Kind Regards,</w:t>
      </w:r>
    </w:p>
    <w:p w:rsidR="00807369" w:rsidRDefault="00807369" w:rsidP="00562895">
      <w:pPr>
        <w:spacing w:after="0" w:line="360" w:lineRule="auto"/>
        <w:rPr>
          <w:rFonts w:ascii="Times New Roman" w:hAnsi="Times New Roman" w:cs="Times New Roman"/>
          <w:sz w:val="24"/>
          <w:szCs w:val="24"/>
        </w:rPr>
      </w:pPr>
    </w:p>
    <w:p w:rsidR="00807369" w:rsidRPr="00746F88" w:rsidRDefault="00807369" w:rsidP="00562895">
      <w:pPr>
        <w:spacing w:after="0" w:line="360" w:lineRule="auto"/>
        <w:rPr>
          <w:rFonts w:ascii="Times New Roman" w:hAnsi="Times New Roman" w:cs="Times New Roman"/>
          <w:sz w:val="24"/>
          <w:szCs w:val="24"/>
        </w:rPr>
      </w:pPr>
      <w:r>
        <w:rPr>
          <w:rFonts w:ascii="Times New Roman" w:hAnsi="Times New Roman" w:cs="Times New Roman"/>
          <w:sz w:val="24"/>
          <w:szCs w:val="24"/>
        </w:rPr>
        <w:t>Matthew Flanagan.</w:t>
      </w:r>
    </w:p>
    <w:sectPr w:rsidR="00807369" w:rsidRPr="00746F88" w:rsidSect="000F652E">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0B4" w:rsidRDefault="000F40B4" w:rsidP="00746F88">
      <w:pPr>
        <w:spacing w:after="0" w:line="240" w:lineRule="auto"/>
      </w:pPr>
      <w:r>
        <w:separator/>
      </w:r>
    </w:p>
  </w:endnote>
  <w:endnote w:type="continuationSeparator" w:id="0">
    <w:p w:rsidR="000F40B4" w:rsidRDefault="000F40B4" w:rsidP="00746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0B4" w:rsidRDefault="000F40B4" w:rsidP="00746F88">
      <w:pPr>
        <w:spacing w:after="0" w:line="240" w:lineRule="auto"/>
      </w:pPr>
      <w:r>
        <w:separator/>
      </w:r>
    </w:p>
  </w:footnote>
  <w:footnote w:type="continuationSeparator" w:id="0">
    <w:p w:rsidR="000F40B4" w:rsidRDefault="000F40B4" w:rsidP="00746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57D" w:rsidRPr="00746F88" w:rsidRDefault="00A2057D">
    <w:pPr>
      <w:pStyle w:val="Header"/>
      <w:rPr>
        <w:rFonts w:ascii="Times New Roman" w:hAnsi="Times New Roman" w:cs="Times New Roman"/>
        <w:i/>
      </w:rPr>
    </w:pPr>
    <w:r>
      <w:rPr>
        <w:rFonts w:ascii="Times New Roman" w:hAnsi="Times New Roman" w:cs="Times New Roman"/>
        <w:i/>
      </w:rPr>
      <w:t>Matthew Flanagan</w:t>
    </w:r>
    <w:r w:rsidRPr="005C456D">
      <w:rPr>
        <w:rFonts w:ascii="Times New Roman" w:hAnsi="Times New Roman" w:cs="Times New Roman"/>
        <w:i/>
      </w:rPr>
      <w:ptab w:relativeTo="margin" w:alignment="center" w:leader="none"/>
    </w:r>
    <w:r>
      <w:rPr>
        <w:rFonts w:ascii="Times New Roman" w:hAnsi="Times New Roman" w:cs="Times New Roman"/>
        <w:i/>
      </w:rPr>
      <w:t>Covering Letter</w:t>
    </w:r>
    <w:r w:rsidRPr="005C456D">
      <w:rPr>
        <w:rFonts w:ascii="Times New Roman" w:hAnsi="Times New Roman" w:cs="Times New Roman"/>
        <w:i/>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C5151"/>
    <w:multiLevelType w:val="multilevel"/>
    <w:tmpl w:val="BBBC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46F88"/>
    <w:rsid w:val="000D2DBC"/>
    <w:rsid w:val="000F40B4"/>
    <w:rsid w:val="000F652E"/>
    <w:rsid w:val="0016796D"/>
    <w:rsid w:val="00241EB7"/>
    <w:rsid w:val="002B61B5"/>
    <w:rsid w:val="00304EF5"/>
    <w:rsid w:val="003054C5"/>
    <w:rsid w:val="00522693"/>
    <w:rsid w:val="0056217D"/>
    <w:rsid w:val="00562895"/>
    <w:rsid w:val="005C456D"/>
    <w:rsid w:val="00742AE1"/>
    <w:rsid w:val="00746F88"/>
    <w:rsid w:val="00807369"/>
    <w:rsid w:val="00867AFF"/>
    <w:rsid w:val="00951ADA"/>
    <w:rsid w:val="009C08B0"/>
    <w:rsid w:val="009C62B2"/>
    <w:rsid w:val="00A2057D"/>
    <w:rsid w:val="00B00715"/>
    <w:rsid w:val="00C86FA7"/>
    <w:rsid w:val="00CF62F0"/>
    <w:rsid w:val="00D1567B"/>
    <w:rsid w:val="00E5475B"/>
    <w:rsid w:val="00E71CB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52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F88"/>
  </w:style>
  <w:style w:type="paragraph" w:styleId="Footer">
    <w:name w:val="footer"/>
    <w:basedOn w:val="Normal"/>
    <w:link w:val="FooterChar"/>
    <w:uiPriority w:val="99"/>
    <w:semiHidden/>
    <w:unhideWhenUsed/>
    <w:rsid w:val="00746F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6F88"/>
  </w:style>
  <w:style w:type="paragraph" w:styleId="BalloonText">
    <w:name w:val="Balloon Text"/>
    <w:basedOn w:val="Normal"/>
    <w:link w:val="BalloonTextChar"/>
    <w:uiPriority w:val="99"/>
    <w:semiHidden/>
    <w:unhideWhenUsed/>
    <w:rsid w:val="00746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F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070531">
      <w:bodyDiv w:val="1"/>
      <w:marLeft w:val="0"/>
      <w:marRight w:val="0"/>
      <w:marTop w:val="0"/>
      <w:marBottom w:val="0"/>
      <w:divBdr>
        <w:top w:val="none" w:sz="0" w:space="0" w:color="auto"/>
        <w:left w:val="none" w:sz="0" w:space="0" w:color="auto"/>
        <w:bottom w:val="none" w:sz="0" w:space="0" w:color="auto"/>
        <w:right w:val="none" w:sz="0" w:space="0" w:color="auto"/>
      </w:divBdr>
    </w:div>
    <w:div w:id="5154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AA989-31B9-4758-8315-A13556DC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317</Words>
  <Characters>1492</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mfl1994@vodafone.ie</dc:creator>
  <cp:lastModifiedBy>mfl1994@vodafone.ie</cp:lastModifiedBy>
  <cp:revision>2</cp:revision>
  <dcterms:created xsi:type="dcterms:W3CDTF">2016-02-25T20:45:00Z</dcterms:created>
  <dcterms:modified xsi:type="dcterms:W3CDTF">2016-02-25T20:45:00Z</dcterms:modified>
</cp:coreProperties>
</file>